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DD4B" w14:textId="77777777" w:rsidR="00E23A4D" w:rsidRPr="005806A9" w:rsidRDefault="00EF6863" w:rsidP="00662EEC">
      <w:pPr>
        <w:spacing w:after="0" w:line="240" w:lineRule="auto"/>
        <w:rPr>
          <w:sz w:val="24"/>
          <w:szCs w:val="24"/>
          <w:lang w:val="fr-FR"/>
        </w:rPr>
      </w:pPr>
      <w:proofErr w:type="gramStart"/>
      <w:r w:rsidRPr="005806A9">
        <w:rPr>
          <w:b/>
          <w:bCs/>
          <w:sz w:val="24"/>
          <w:szCs w:val="24"/>
          <w:lang w:val="fr-FR"/>
        </w:rPr>
        <w:t>le</w:t>
      </w:r>
      <w:proofErr w:type="gramEnd"/>
      <w:r w:rsidRPr="005806A9">
        <w:rPr>
          <w:b/>
          <w:bCs/>
          <w:sz w:val="24"/>
          <w:szCs w:val="24"/>
          <w:lang w:val="fr-FR"/>
        </w:rPr>
        <w:t xml:space="preserve"> 23 sept</w:t>
      </w:r>
      <w:r w:rsidRPr="005806A9">
        <w:rPr>
          <w:sz w:val="24"/>
          <w:szCs w:val="24"/>
          <w:lang w:val="fr-FR"/>
        </w:rPr>
        <w:t xml:space="preserve">   </w:t>
      </w:r>
      <w:r w:rsidRPr="005806A9">
        <w:rPr>
          <w:b/>
          <w:bCs/>
          <w:color w:val="FF0000"/>
          <w:sz w:val="24"/>
          <w:szCs w:val="24"/>
          <w:lang w:val="fr-FR"/>
        </w:rPr>
        <w:t>La Grande Boucle: le tour de France de 1903 à 2020 (histoire, anecdotes et images)</w:t>
      </w:r>
      <w:r w:rsidRPr="005806A9">
        <w:rPr>
          <w:color w:val="FF0000"/>
          <w:sz w:val="24"/>
          <w:szCs w:val="24"/>
          <w:lang w:val="fr-FR"/>
        </w:rPr>
        <w:t xml:space="preserve"> </w:t>
      </w:r>
      <w:r w:rsidRPr="005806A9">
        <w:rPr>
          <w:b/>
          <w:bCs/>
          <w:sz w:val="24"/>
          <w:szCs w:val="24"/>
          <w:lang w:val="fr-FR"/>
        </w:rPr>
        <w:t>par</w:t>
      </w:r>
      <w:r w:rsidRPr="005806A9">
        <w:rPr>
          <w:sz w:val="24"/>
          <w:szCs w:val="24"/>
          <w:lang w:val="fr-FR"/>
        </w:rPr>
        <w:t xml:space="preserve"> </w:t>
      </w:r>
      <w:r w:rsidRPr="005806A9">
        <w:rPr>
          <w:b/>
          <w:bCs/>
          <w:sz w:val="24"/>
          <w:szCs w:val="24"/>
          <w:lang w:val="fr-FR"/>
        </w:rPr>
        <w:t xml:space="preserve">Vincent </w:t>
      </w:r>
      <w:r w:rsidR="00AA7D9B" w:rsidRPr="005806A9">
        <w:rPr>
          <w:b/>
          <w:bCs/>
          <w:sz w:val="24"/>
          <w:szCs w:val="24"/>
          <w:lang w:val="fr-FR"/>
        </w:rPr>
        <w:t>Raymond-Barker</w:t>
      </w:r>
      <w:r w:rsidR="00AA7D9B" w:rsidRPr="005806A9">
        <w:rPr>
          <w:sz w:val="24"/>
          <w:szCs w:val="24"/>
          <w:lang w:val="fr-FR"/>
        </w:rPr>
        <w:t xml:space="preserve"> </w:t>
      </w:r>
    </w:p>
    <w:p w14:paraId="7E8EF584" w14:textId="03C2F872" w:rsidR="008B687C" w:rsidRPr="005806A9" w:rsidRDefault="008853EE" w:rsidP="00662EEC">
      <w:pPr>
        <w:spacing w:after="0" w:line="240" w:lineRule="auto"/>
        <w:rPr>
          <w:sz w:val="20"/>
          <w:szCs w:val="20"/>
          <w:lang w:val="fr-FR"/>
        </w:rPr>
      </w:pPr>
      <w:r w:rsidRPr="005806A9">
        <w:rPr>
          <w:sz w:val="20"/>
          <w:szCs w:val="20"/>
          <w:lang w:val="fr-FR"/>
        </w:rPr>
        <w:t xml:space="preserve"> </w:t>
      </w:r>
      <w:r w:rsidR="00652818" w:rsidRPr="005806A9">
        <w:rPr>
          <w:sz w:val="20"/>
          <w:szCs w:val="20"/>
          <w:lang w:val="fr-FR"/>
        </w:rPr>
        <w:t xml:space="preserve"> </w:t>
      </w:r>
    </w:p>
    <w:p w14:paraId="35399C61" w14:textId="6AD7CDC4" w:rsidR="00EF6863" w:rsidRPr="005806A9" w:rsidRDefault="00EF6863" w:rsidP="00662EEC">
      <w:pPr>
        <w:spacing w:after="0" w:line="240" w:lineRule="auto"/>
        <w:rPr>
          <w:i/>
          <w:iCs/>
          <w:sz w:val="20"/>
          <w:szCs w:val="20"/>
          <w:lang w:val="fr-FR"/>
        </w:rPr>
      </w:pPr>
      <w:r w:rsidRPr="005806A9">
        <w:rPr>
          <w:i/>
          <w:iCs/>
          <w:sz w:val="20"/>
          <w:szCs w:val="20"/>
          <w:lang w:val="fr-FR"/>
        </w:rPr>
        <w:t>Professeur à la retraite, ancien Head of French, Wolverhampton</w:t>
      </w:r>
      <w:r w:rsidRPr="005806A9">
        <w:rPr>
          <w:i/>
          <w:iCs/>
          <w:sz w:val="16"/>
          <w:szCs w:val="16"/>
          <w:lang w:val="fr-FR"/>
        </w:rPr>
        <w:t xml:space="preserve"> </w:t>
      </w:r>
      <w:proofErr w:type="spellStart"/>
      <w:r w:rsidRPr="005806A9">
        <w:rPr>
          <w:i/>
          <w:iCs/>
          <w:sz w:val="20"/>
          <w:szCs w:val="20"/>
          <w:lang w:val="fr-FR"/>
        </w:rPr>
        <w:t>Grammar</w:t>
      </w:r>
      <w:proofErr w:type="spellEnd"/>
      <w:r w:rsidRPr="005806A9">
        <w:rPr>
          <w:i/>
          <w:iCs/>
          <w:sz w:val="20"/>
          <w:szCs w:val="20"/>
          <w:lang w:val="fr-FR"/>
        </w:rPr>
        <w:t xml:space="preserve"> </w:t>
      </w:r>
      <w:proofErr w:type="spellStart"/>
      <w:r w:rsidRPr="005806A9">
        <w:rPr>
          <w:i/>
          <w:iCs/>
          <w:sz w:val="20"/>
          <w:szCs w:val="20"/>
          <w:lang w:val="fr-FR"/>
        </w:rPr>
        <w:t>School</w:t>
      </w:r>
      <w:proofErr w:type="spellEnd"/>
      <w:r w:rsidRPr="005806A9">
        <w:rPr>
          <w:i/>
          <w:iCs/>
          <w:sz w:val="20"/>
          <w:szCs w:val="20"/>
          <w:lang w:val="fr-FR"/>
        </w:rPr>
        <w:t xml:space="preserve">, responsable anglais pendant 27 ans de l’échange </w:t>
      </w:r>
      <w:proofErr w:type="spellStart"/>
      <w:r w:rsidRPr="005806A9">
        <w:rPr>
          <w:i/>
          <w:iCs/>
          <w:sz w:val="20"/>
          <w:szCs w:val="20"/>
          <w:lang w:val="fr-FR"/>
        </w:rPr>
        <w:t>homestay</w:t>
      </w:r>
      <w:proofErr w:type="spellEnd"/>
      <w:r w:rsidRPr="005806A9">
        <w:rPr>
          <w:i/>
          <w:iCs/>
          <w:sz w:val="20"/>
          <w:szCs w:val="20"/>
          <w:lang w:val="fr-FR"/>
        </w:rPr>
        <w:t xml:space="preserve"> de ce lycée avec Collège Saint Joseph, Savenay, Loire Atlantique 1990-2015. Titulaire d’un BA French (</w:t>
      </w:r>
      <w:proofErr w:type="spellStart"/>
      <w:r w:rsidRPr="005806A9">
        <w:rPr>
          <w:i/>
          <w:iCs/>
          <w:sz w:val="20"/>
          <w:szCs w:val="20"/>
          <w:lang w:val="fr-FR"/>
        </w:rPr>
        <w:t>University</w:t>
      </w:r>
      <w:proofErr w:type="spellEnd"/>
      <w:r w:rsidRPr="005806A9">
        <w:rPr>
          <w:i/>
          <w:iCs/>
          <w:sz w:val="20"/>
          <w:szCs w:val="20"/>
          <w:lang w:val="fr-FR"/>
        </w:rPr>
        <w:t xml:space="preserve"> of Kent 1981), PGCE (London Institute of Education 1982.) Conférencier au cercle français de Wolverhampton depuis 2014.</w:t>
      </w:r>
    </w:p>
    <w:p w14:paraId="2C0F9E45" w14:textId="77777777" w:rsidR="009E026F" w:rsidRPr="005806A9" w:rsidRDefault="009E026F" w:rsidP="00662EEC">
      <w:pPr>
        <w:spacing w:after="0" w:line="240" w:lineRule="auto"/>
        <w:rPr>
          <w:sz w:val="20"/>
          <w:szCs w:val="20"/>
          <w:lang w:val="fr-FR"/>
        </w:rPr>
      </w:pPr>
    </w:p>
    <w:p w14:paraId="7E310F99" w14:textId="645C046F" w:rsidR="00EF6863" w:rsidRPr="005806A9" w:rsidRDefault="00EF6863" w:rsidP="00662EEC">
      <w:pPr>
        <w:spacing w:after="0" w:line="240" w:lineRule="auto"/>
        <w:rPr>
          <w:sz w:val="20"/>
          <w:szCs w:val="20"/>
          <w:lang w:val="fr-FR"/>
        </w:rPr>
      </w:pPr>
      <w:r w:rsidRPr="005806A9">
        <w:rPr>
          <w:sz w:val="20"/>
          <w:szCs w:val="20"/>
          <w:lang w:val="fr-FR"/>
        </w:rPr>
        <w:t xml:space="preserve">Le conférencier faisait du vélo comme adolescent chez son correspondant aux environs de Bergerac. Il ne savait pas qu’il allait commencer à s’intéresser au Tour de France comme prof à la </w:t>
      </w:r>
      <w:proofErr w:type="gramStart"/>
      <w:r w:rsidR="005806A9" w:rsidRPr="005806A9">
        <w:rPr>
          <w:sz w:val="20"/>
          <w:szCs w:val="20"/>
          <w:lang w:val="fr-FR"/>
        </w:rPr>
        <w:t>retraite!</w:t>
      </w:r>
      <w:proofErr w:type="gramEnd"/>
      <w:r w:rsidRPr="005806A9">
        <w:rPr>
          <w:sz w:val="20"/>
          <w:szCs w:val="20"/>
          <w:lang w:val="fr-FR"/>
        </w:rPr>
        <w:t xml:space="preserve"> </w:t>
      </w:r>
      <w:r w:rsidR="00747EB5">
        <w:rPr>
          <w:sz w:val="20"/>
          <w:szCs w:val="20"/>
          <w:lang w:val="fr-FR"/>
        </w:rPr>
        <w:t xml:space="preserve"> </w:t>
      </w:r>
      <w:r w:rsidRPr="005806A9">
        <w:rPr>
          <w:sz w:val="20"/>
          <w:szCs w:val="20"/>
          <w:lang w:val="fr-FR"/>
        </w:rPr>
        <w:t xml:space="preserve">La passion du cyclisme n’est pas nécessaire pour trouver cette conférence </w:t>
      </w:r>
      <w:proofErr w:type="gramStart"/>
      <w:r w:rsidR="005806A9" w:rsidRPr="005806A9">
        <w:rPr>
          <w:sz w:val="20"/>
          <w:szCs w:val="20"/>
          <w:lang w:val="fr-FR"/>
        </w:rPr>
        <w:t>intéressante;</w:t>
      </w:r>
      <w:proofErr w:type="gramEnd"/>
      <w:r w:rsidRPr="005806A9">
        <w:rPr>
          <w:sz w:val="20"/>
          <w:szCs w:val="20"/>
          <w:lang w:val="fr-FR"/>
        </w:rPr>
        <w:t xml:space="preserve"> on visitera la France en pleine couleur, on écoutera des chansons qui </w:t>
      </w:r>
      <w:r w:rsidR="005806A9" w:rsidRPr="005806A9">
        <w:rPr>
          <w:sz w:val="20"/>
          <w:szCs w:val="20"/>
          <w:lang w:val="fr-FR"/>
        </w:rPr>
        <w:t>célèbrent</w:t>
      </w:r>
      <w:r w:rsidRPr="005806A9">
        <w:rPr>
          <w:sz w:val="20"/>
          <w:szCs w:val="20"/>
          <w:lang w:val="fr-FR"/>
        </w:rPr>
        <w:t xml:space="preserve"> le Tour, (on votera pour la meilleure), on entendra des anecdotes qui parlent de vainqueurs, de perdants, et même un coureur qui sentait le vin! Conférence animée, ludique et variée. (</w:t>
      </w:r>
      <w:r w:rsidRPr="005806A9">
        <w:rPr>
          <w:b/>
          <w:bCs/>
          <w:sz w:val="20"/>
          <w:szCs w:val="20"/>
          <w:lang w:val="fr-FR"/>
        </w:rPr>
        <w:t>durée 1h.10</w:t>
      </w:r>
      <w:r w:rsidRPr="005806A9">
        <w:rPr>
          <w:sz w:val="20"/>
          <w:szCs w:val="20"/>
          <w:lang w:val="fr-FR"/>
        </w:rPr>
        <w:t>).</w:t>
      </w:r>
    </w:p>
    <w:p w14:paraId="466884C0" w14:textId="77777777" w:rsidR="00662EEC" w:rsidRPr="005806A9" w:rsidRDefault="00662EEC" w:rsidP="00662EEC">
      <w:pPr>
        <w:spacing w:after="0" w:line="240" w:lineRule="auto"/>
        <w:rPr>
          <w:sz w:val="20"/>
          <w:szCs w:val="20"/>
          <w:lang w:val="fr-FR"/>
        </w:rPr>
      </w:pPr>
    </w:p>
    <w:p w14:paraId="12FE9924" w14:textId="77777777" w:rsidR="00E23A4D" w:rsidRPr="005806A9" w:rsidRDefault="00EF6863" w:rsidP="009E026F">
      <w:pPr>
        <w:spacing w:after="0" w:line="240" w:lineRule="auto"/>
        <w:rPr>
          <w:b/>
          <w:bCs/>
          <w:sz w:val="20"/>
          <w:szCs w:val="20"/>
          <w:lang w:val="fr-FR"/>
        </w:rPr>
      </w:pPr>
      <w:proofErr w:type="gramStart"/>
      <w:r w:rsidRPr="005806A9">
        <w:rPr>
          <w:b/>
          <w:bCs/>
          <w:sz w:val="24"/>
          <w:szCs w:val="24"/>
          <w:lang w:val="fr-FR"/>
        </w:rPr>
        <w:t>le</w:t>
      </w:r>
      <w:proofErr w:type="gramEnd"/>
      <w:r w:rsidRPr="005806A9">
        <w:rPr>
          <w:b/>
          <w:bCs/>
          <w:sz w:val="24"/>
          <w:szCs w:val="24"/>
          <w:lang w:val="fr-FR"/>
        </w:rPr>
        <w:t xml:space="preserve"> 8 oct</w:t>
      </w:r>
      <w:r w:rsidRPr="005806A9">
        <w:rPr>
          <w:sz w:val="24"/>
          <w:szCs w:val="24"/>
          <w:lang w:val="fr-FR"/>
        </w:rPr>
        <w:t xml:space="preserve">   </w:t>
      </w:r>
      <w:r w:rsidRPr="005806A9">
        <w:rPr>
          <w:b/>
          <w:bCs/>
          <w:color w:val="FF0000"/>
          <w:sz w:val="24"/>
          <w:szCs w:val="24"/>
          <w:lang w:val="fr-FR"/>
        </w:rPr>
        <w:t>Claude Debussy, Mallarmé et Baudelaire: Musique, Correspondances et Synesthésie</w:t>
      </w:r>
      <w:r w:rsidRPr="005806A9">
        <w:rPr>
          <w:color w:val="FF0000"/>
          <w:sz w:val="24"/>
          <w:szCs w:val="24"/>
          <w:lang w:val="fr-FR"/>
        </w:rPr>
        <w:t xml:space="preserve"> </w:t>
      </w:r>
      <w:r w:rsidRPr="005806A9">
        <w:rPr>
          <w:b/>
          <w:bCs/>
          <w:sz w:val="24"/>
          <w:szCs w:val="24"/>
          <w:lang w:val="fr-FR"/>
        </w:rPr>
        <w:t xml:space="preserve">par Emilie </w:t>
      </w:r>
      <w:r w:rsidR="00000A5E" w:rsidRPr="005806A9">
        <w:rPr>
          <w:b/>
          <w:bCs/>
          <w:sz w:val="24"/>
          <w:szCs w:val="24"/>
          <w:lang w:val="fr-FR"/>
        </w:rPr>
        <w:t>Capulet</w:t>
      </w:r>
      <w:r w:rsidR="00000A5E" w:rsidRPr="005806A9">
        <w:rPr>
          <w:b/>
          <w:bCs/>
          <w:sz w:val="20"/>
          <w:szCs w:val="20"/>
          <w:lang w:val="fr-FR"/>
        </w:rPr>
        <w:t xml:space="preserve"> </w:t>
      </w:r>
      <w:r w:rsidR="009E026F" w:rsidRPr="005806A9">
        <w:rPr>
          <w:b/>
          <w:bCs/>
          <w:sz w:val="20"/>
          <w:szCs w:val="20"/>
          <w:lang w:val="fr-FR"/>
        </w:rPr>
        <w:t xml:space="preserve"> </w:t>
      </w:r>
    </w:p>
    <w:p w14:paraId="531F5C26" w14:textId="4D5362B5" w:rsidR="00487B6F" w:rsidRPr="005806A9" w:rsidRDefault="009E026F" w:rsidP="009E026F">
      <w:pPr>
        <w:spacing w:after="0" w:line="240" w:lineRule="auto"/>
        <w:rPr>
          <w:b/>
          <w:bCs/>
          <w:sz w:val="20"/>
          <w:szCs w:val="20"/>
          <w:lang w:val="fr-FR"/>
        </w:rPr>
      </w:pPr>
      <w:r w:rsidRPr="005806A9">
        <w:rPr>
          <w:b/>
          <w:bCs/>
          <w:sz w:val="20"/>
          <w:szCs w:val="20"/>
          <w:lang w:val="fr-FR"/>
        </w:rPr>
        <w:t xml:space="preserve"> </w:t>
      </w:r>
    </w:p>
    <w:p w14:paraId="4FEB6C30" w14:textId="41651EA0" w:rsidR="00FB2219" w:rsidRPr="005806A9" w:rsidRDefault="009D1640" w:rsidP="008845DA">
      <w:pPr>
        <w:spacing w:after="0" w:line="240" w:lineRule="auto"/>
        <w:rPr>
          <w:lang w:val="fr-FR"/>
        </w:rPr>
      </w:pPr>
      <w:r w:rsidRPr="005806A9">
        <w:rPr>
          <w:sz w:val="20"/>
          <w:szCs w:val="20"/>
          <w:lang w:val="fr-FR"/>
        </w:rPr>
        <w:t xml:space="preserve">Emilie Capulet est lauréate de la célèbre Guildhall </w:t>
      </w:r>
      <w:proofErr w:type="spellStart"/>
      <w:r w:rsidRPr="005806A9">
        <w:rPr>
          <w:sz w:val="20"/>
          <w:szCs w:val="20"/>
          <w:lang w:val="fr-FR"/>
        </w:rPr>
        <w:t>School</w:t>
      </w:r>
      <w:proofErr w:type="spellEnd"/>
      <w:r w:rsidRPr="005806A9">
        <w:rPr>
          <w:sz w:val="20"/>
          <w:szCs w:val="20"/>
          <w:lang w:val="fr-FR"/>
        </w:rPr>
        <w:t xml:space="preserve"> of Music and Drama de Londres. Elle est invitée à se produire en pianiste soliste dans des grandes salles de concert et au cours de festivals et croisières culturelles en Europe, aux Etats-Unis, en Asie et en Amérique Latine. On lui a décerné le grand prix</w:t>
      </w:r>
      <w:proofErr w:type="gramStart"/>
      <w:r w:rsidRPr="005806A9">
        <w:rPr>
          <w:sz w:val="20"/>
          <w:szCs w:val="20"/>
          <w:lang w:val="fr-FR"/>
        </w:rPr>
        <w:t xml:space="preserve"> «Express</w:t>
      </w:r>
      <w:proofErr w:type="gramEnd"/>
      <w:r w:rsidR="00747EB5">
        <w:rPr>
          <w:sz w:val="20"/>
          <w:szCs w:val="20"/>
          <w:lang w:val="fr-FR"/>
        </w:rPr>
        <w:t xml:space="preserve"> </w:t>
      </w:r>
      <w:r w:rsidRPr="005806A9">
        <w:rPr>
          <w:sz w:val="20"/>
          <w:szCs w:val="20"/>
          <w:lang w:val="fr-FR"/>
        </w:rPr>
        <w:t>Arte» en reconnaissance de sa contribution à l’art et à la culture du Nicaragua. Possédant un Mastère sur Shakespeare et un Doctorat sur la musique dans la littérature Moderniste, elle a publié un livre sur la musique dans Virginia Woolf et a aussi écrit de nombreux articles. Emilie est Directrice du Département de</w:t>
      </w:r>
      <w:r w:rsidRPr="005806A9">
        <w:rPr>
          <w:lang w:val="fr-FR"/>
        </w:rPr>
        <w:t xml:space="preserve"> Musique </w:t>
      </w:r>
    </w:p>
    <w:p w14:paraId="0DA95F90" w14:textId="77777777" w:rsidR="00FB2219" w:rsidRPr="005806A9" w:rsidRDefault="00FB2219" w:rsidP="008845DA">
      <w:pPr>
        <w:spacing w:after="0" w:line="240" w:lineRule="auto"/>
        <w:rPr>
          <w:lang w:val="fr-FR"/>
        </w:rPr>
      </w:pPr>
    </w:p>
    <w:p w14:paraId="0A103111" w14:textId="35C3D3DB" w:rsidR="008845DA" w:rsidRPr="005806A9" w:rsidRDefault="008845DA" w:rsidP="008845DA">
      <w:pPr>
        <w:spacing w:after="0" w:line="240" w:lineRule="auto"/>
        <w:rPr>
          <w:rFonts w:cstheme="minorHAnsi"/>
          <w:b/>
          <w:bCs/>
          <w:sz w:val="28"/>
          <w:szCs w:val="28"/>
          <w:lang w:val="fr-FR"/>
        </w:rPr>
      </w:pPr>
      <w:r w:rsidRPr="005806A9">
        <w:rPr>
          <w:rFonts w:cstheme="minorHAnsi"/>
          <w:b/>
          <w:bCs/>
          <w:sz w:val="28"/>
          <w:szCs w:val="28"/>
          <w:lang w:val="fr-FR"/>
        </w:rPr>
        <w:t>PROGRAMME 2021– 2022</w:t>
      </w:r>
    </w:p>
    <w:p w14:paraId="34A34968" w14:textId="77777777" w:rsidR="00FB2219" w:rsidRPr="005806A9" w:rsidRDefault="00FB2219" w:rsidP="008845DA">
      <w:pPr>
        <w:spacing w:after="0" w:line="240" w:lineRule="auto"/>
        <w:rPr>
          <w:rFonts w:cstheme="minorHAnsi"/>
          <w:b/>
          <w:bCs/>
          <w:sz w:val="28"/>
          <w:szCs w:val="28"/>
          <w:lang w:val="fr-FR"/>
        </w:rPr>
      </w:pPr>
    </w:p>
    <w:p w14:paraId="325F444F" w14:textId="0A116D64" w:rsidR="009D1640" w:rsidRPr="005806A9" w:rsidRDefault="009D1640" w:rsidP="009D1640">
      <w:pPr>
        <w:rPr>
          <w:lang w:val="fr-FR"/>
        </w:rPr>
      </w:pPr>
      <w:r w:rsidRPr="005806A9">
        <w:rPr>
          <w:lang w:val="fr-FR"/>
        </w:rPr>
        <w:t>Classique au sein de l’</w:t>
      </w:r>
      <w:proofErr w:type="spellStart"/>
      <w:r w:rsidRPr="005806A9">
        <w:rPr>
          <w:lang w:val="fr-FR"/>
        </w:rPr>
        <w:t>University</w:t>
      </w:r>
      <w:proofErr w:type="spellEnd"/>
      <w:r w:rsidRPr="005806A9">
        <w:rPr>
          <w:lang w:val="fr-FR"/>
        </w:rPr>
        <w:t xml:space="preserve"> of West London, Grande-Bretagne.</w:t>
      </w:r>
    </w:p>
    <w:p w14:paraId="157F3849" w14:textId="4944F286" w:rsidR="00EF6863" w:rsidRPr="005806A9" w:rsidRDefault="00EF6863" w:rsidP="00EF6863">
      <w:pPr>
        <w:rPr>
          <w:sz w:val="20"/>
          <w:szCs w:val="20"/>
          <w:lang w:val="fr-FR"/>
        </w:rPr>
      </w:pPr>
      <w:r w:rsidRPr="005806A9">
        <w:rPr>
          <w:sz w:val="20"/>
          <w:szCs w:val="20"/>
          <w:lang w:val="fr-FR"/>
        </w:rPr>
        <w:t xml:space="preserve">Maître de la suggestion musicale, Debussy cherche à mettre en musique le son du vent et de la mer. Il trouve en la nature ses sources d’inspiration que la richesse de son langage musical lui permet </w:t>
      </w:r>
      <w:proofErr w:type="gramStart"/>
      <w:r w:rsidR="005806A9" w:rsidRPr="005806A9">
        <w:rPr>
          <w:sz w:val="20"/>
          <w:szCs w:val="20"/>
          <w:lang w:val="fr-FR"/>
        </w:rPr>
        <w:t>d’exprimer</w:t>
      </w:r>
      <w:r w:rsidRPr="005806A9">
        <w:rPr>
          <w:sz w:val="20"/>
          <w:szCs w:val="20"/>
          <w:lang w:val="fr-FR"/>
        </w:rPr>
        <w:t>:</w:t>
      </w:r>
      <w:proofErr w:type="gramEnd"/>
      <w:r w:rsidRPr="005806A9">
        <w:rPr>
          <w:sz w:val="20"/>
          <w:szCs w:val="20"/>
          <w:lang w:val="fr-FR"/>
        </w:rPr>
        <w:t xml:space="preserve">  </w:t>
      </w:r>
      <w:r w:rsidR="00291E9C">
        <w:rPr>
          <w:sz w:val="20"/>
          <w:szCs w:val="20"/>
          <w:lang w:val="fr-FR"/>
        </w:rPr>
        <w:t>« </w:t>
      </w:r>
      <w:r w:rsidRPr="005806A9">
        <w:rPr>
          <w:sz w:val="20"/>
          <w:szCs w:val="20"/>
          <w:lang w:val="fr-FR"/>
        </w:rPr>
        <w:t xml:space="preserve">Qui connaîtra le secret de la composition musicale? Le bruit de la mer, la courbe d’un horizon, le vent dans les feuilles, le cri d’un oiseau déposent en nous de multiples impressions. Et, tout à coup, sans que l’on y </w:t>
      </w:r>
      <w:r w:rsidR="005806A9" w:rsidRPr="005806A9">
        <w:rPr>
          <w:sz w:val="20"/>
          <w:szCs w:val="20"/>
          <w:lang w:val="fr-FR"/>
        </w:rPr>
        <w:t>consente</w:t>
      </w:r>
      <w:r w:rsidRPr="005806A9">
        <w:rPr>
          <w:sz w:val="20"/>
          <w:szCs w:val="20"/>
          <w:lang w:val="fr-FR"/>
        </w:rPr>
        <w:t xml:space="preserve"> le moins du monde, l’un de ces souvenirs se répand hors de nous et s’exprime en langage musical</w:t>
      </w:r>
      <w:proofErr w:type="gramStart"/>
      <w:r w:rsidRPr="005806A9">
        <w:rPr>
          <w:sz w:val="20"/>
          <w:szCs w:val="20"/>
          <w:lang w:val="fr-FR"/>
        </w:rPr>
        <w:t>.»</w:t>
      </w:r>
      <w:proofErr w:type="gramEnd"/>
      <w:r w:rsidRPr="005806A9">
        <w:rPr>
          <w:sz w:val="20"/>
          <w:szCs w:val="20"/>
          <w:lang w:val="fr-FR"/>
        </w:rPr>
        <w:t xml:space="preserve"> </w:t>
      </w:r>
      <w:r w:rsidR="00291E9C">
        <w:rPr>
          <w:sz w:val="20"/>
          <w:szCs w:val="20"/>
          <w:lang w:val="fr-FR"/>
        </w:rPr>
        <w:t xml:space="preserve"> </w:t>
      </w:r>
      <w:r w:rsidRPr="005806A9">
        <w:rPr>
          <w:sz w:val="20"/>
          <w:szCs w:val="20"/>
          <w:lang w:val="fr-FR"/>
        </w:rPr>
        <w:t>Dialogue entre musique, poésie et peinture, ce concert-conférence nous plongera dans le monde des artistes de la Belle Epoque. Dans cette conférence illustrée, Emilie Capulet nous fait découvrir la musique de Claude Debussy en tissant des liens entre musique, poésie et peinture avec textes de Baudelaire, Maupassant, Mallarmé, Leconte de l’Isle et peintures de Monet, Hiroshige, Watteau.</w:t>
      </w:r>
    </w:p>
    <w:p w14:paraId="3E4D8FCD" w14:textId="77777777" w:rsidR="00E23A4D" w:rsidRPr="005806A9" w:rsidRDefault="00EF6863" w:rsidP="00EF6863">
      <w:pPr>
        <w:rPr>
          <w:sz w:val="20"/>
          <w:szCs w:val="20"/>
          <w:lang w:val="fr-FR"/>
        </w:rPr>
      </w:pPr>
      <w:proofErr w:type="gramStart"/>
      <w:r w:rsidRPr="005806A9">
        <w:rPr>
          <w:b/>
          <w:bCs/>
          <w:sz w:val="24"/>
          <w:szCs w:val="24"/>
          <w:lang w:val="fr-FR"/>
        </w:rPr>
        <w:t>le</w:t>
      </w:r>
      <w:proofErr w:type="gramEnd"/>
      <w:r w:rsidRPr="005806A9">
        <w:rPr>
          <w:b/>
          <w:bCs/>
          <w:sz w:val="24"/>
          <w:szCs w:val="24"/>
          <w:lang w:val="fr-FR"/>
        </w:rPr>
        <w:t xml:space="preserve"> 21 oct</w:t>
      </w:r>
      <w:r w:rsidRPr="005806A9">
        <w:rPr>
          <w:sz w:val="24"/>
          <w:szCs w:val="24"/>
          <w:lang w:val="fr-FR"/>
        </w:rPr>
        <w:t xml:space="preserve">   </w:t>
      </w:r>
      <w:r w:rsidRPr="005806A9">
        <w:rPr>
          <w:b/>
          <w:bCs/>
          <w:color w:val="FF0000"/>
          <w:sz w:val="24"/>
          <w:szCs w:val="24"/>
          <w:lang w:val="fr-FR"/>
        </w:rPr>
        <w:t>La Haute Couture</w:t>
      </w:r>
      <w:r w:rsidRPr="005806A9">
        <w:rPr>
          <w:color w:val="FF0000"/>
          <w:sz w:val="24"/>
          <w:szCs w:val="24"/>
          <w:lang w:val="fr-FR"/>
        </w:rPr>
        <w:t xml:space="preserve"> </w:t>
      </w:r>
      <w:r w:rsidRPr="005806A9">
        <w:rPr>
          <w:b/>
          <w:bCs/>
          <w:sz w:val="24"/>
          <w:szCs w:val="24"/>
          <w:lang w:val="fr-FR"/>
        </w:rPr>
        <w:t xml:space="preserve">par Brigitte </w:t>
      </w:r>
      <w:r w:rsidR="0010754B" w:rsidRPr="005806A9">
        <w:rPr>
          <w:b/>
          <w:bCs/>
          <w:sz w:val="24"/>
          <w:szCs w:val="24"/>
          <w:lang w:val="fr-FR"/>
        </w:rPr>
        <w:t>Thibaut</w:t>
      </w:r>
      <w:r w:rsidR="0010754B" w:rsidRPr="005806A9">
        <w:rPr>
          <w:sz w:val="20"/>
          <w:szCs w:val="20"/>
          <w:lang w:val="fr-FR"/>
        </w:rPr>
        <w:t xml:space="preserve"> </w:t>
      </w:r>
      <w:r w:rsidR="00FF4557" w:rsidRPr="005806A9">
        <w:rPr>
          <w:sz w:val="20"/>
          <w:szCs w:val="20"/>
          <w:lang w:val="fr-FR"/>
        </w:rPr>
        <w:t xml:space="preserve"> </w:t>
      </w:r>
      <w:r w:rsidR="00FF71D0" w:rsidRPr="005806A9">
        <w:rPr>
          <w:sz w:val="20"/>
          <w:szCs w:val="20"/>
          <w:lang w:val="fr-FR"/>
        </w:rPr>
        <w:t xml:space="preserve"> </w:t>
      </w:r>
    </w:p>
    <w:p w14:paraId="0989BF12" w14:textId="790B3718" w:rsidR="00EF6863" w:rsidRPr="005806A9" w:rsidRDefault="00EF6863" w:rsidP="00EF6863">
      <w:pPr>
        <w:rPr>
          <w:sz w:val="20"/>
          <w:szCs w:val="20"/>
          <w:lang w:val="fr-FR"/>
        </w:rPr>
      </w:pPr>
      <w:r w:rsidRPr="005806A9">
        <w:rPr>
          <w:i/>
          <w:iCs/>
          <w:sz w:val="20"/>
          <w:szCs w:val="20"/>
          <w:lang w:val="fr-FR"/>
        </w:rPr>
        <w:t>Mme Brigitte Thibaut vit actuellement à Lille. Après avoir fait des études d'anglais à l’ENS Cachan et à la Sorbonne, elle s'est consacrée à l'enseignement de la littérature et la civilisation britanniques et américaines. Récemment retraitée elle se consacre à sa passion pour l'art, notamment la peinture, et pour l'histoire.</w:t>
      </w:r>
    </w:p>
    <w:p w14:paraId="0473D9A7" w14:textId="77777777" w:rsidR="00EF6863" w:rsidRPr="005806A9" w:rsidRDefault="00EF6863" w:rsidP="00EF6863">
      <w:pPr>
        <w:rPr>
          <w:sz w:val="20"/>
          <w:szCs w:val="20"/>
          <w:lang w:val="fr-FR"/>
        </w:rPr>
      </w:pPr>
      <w:r w:rsidRPr="005806A9">
        <w:rPr>
          <w:sz w:val="20"/>
          <w:szCs w:val="20"/>
          <w:lang w:val="fr-FR"/>
        </w:rPr>
        <w:t xml:space="preserve">Règne du paraître et de la vanité pour certains, synonyme de luxe, de beauté et de rêve pour d’autres, la Haute Couture est devenue un business très lucratif. Les défilés sont autant de rituels indispensables où se pressent les riches du monde entier, tandis que les journalistes s’y bousculent pour régaler le grand public des dernières nouveautés. Art éphémère, extravagances </w:t>
      </w:r>
      <w:r w:rsidRPr="005806A9">
        <w:rPr>
          <w:sz w:val="20"/>
          <w:szCs w:val="20"/>
          <w:lang w:val="fr-FR"/>
        </w:rPr>
        <w:t>luxueuses ou lieu de créativité infinie, chacun y va de sa définition, mais les modes passent et la Haute Couture prospère. Nous entrerons dans les coulisses de ce monde à part et suivrons les itinéraires de certaines figures emblématiques comme Yves Saint Laurent ou Coco Chanel.</w:t>
      </w:r>
    </w:p>
    <w:p w14:paraId="4EE62D2F" w14:textId="77777777" w:rsidR="00E23A4D" w:rsidRPr="005806A9" w:rsidRDefault="00EF6863" w:rsidP="00EF6863">
      <w:pPr>
        <w:rPr>
          <w:sz w:val="20"/>
          <w:szCs w:val="20"/>
          <w:lang w:val="fr-FR"/>
        </w:rPr>
      </w:pPr>
      <w:proofErr w:type="gramStart"/>
      <w:r w:rsidRPr="005806A9">
        <w:rPr>
          <w:b/>
          <w:bCs/>
          <w:sz w:val="24"/>
          <w:szCs w:val="24"/>
          <w:lang w:val="fr-FR"/>
        </w:rPr>
        <w:t>le</w:t>
      </w:r>
      <w:proofErr w:type="gramEnd"/>
      <w:r w:rsidRPr="005806A9">
        <w:rPr>
          <w:b/>
          <w:bCs/>
          <w:sz w:val="24"/>
          <w:szCs w:val="24"/>
          <w:lang w:val="fr-FR"/>
        </w:rPr>
        <w:t xml:space="preserve"> 4 </w:t>
      </w:r>
      <w:proofErr w:type="spellStart"/>
      <w:r w:rsidRPr="005806A9">
        <w:rPr>
          <w:b/>
          <w:bCs/>
          <w:sz w:val="24"/>
          <w:szCs w:val="24"/>
          <w:lang w:val="fr-FR"/>
        </w:rPr>
        <w:t>nov</w:t>
      </w:r>
      <w:proofErr w:type="spellEnd"/>
      <w:r w:rsidRPr="005806A9">
        <w:rPr>
          <w:sz w:val="24"/>
          <w:szCs w:val="24"/>
          <w:lang w:val="fr-FR"/>
        </w:rPr>
        <w:t xml:space="preserve">   </w:t>
      </w:r>
      <w:r w:rsidRPr="005806A9">
        <w:rPr>
          <w:b/>
          <w:bCs/>
          <w:color w:val="FF0000"/>
          <w:sz w:val="24"/>
          <w:szCs w:val="24"/>
          <w:lang w:val="fr-FR"/>
        </w:rPr>
        <w:t>Waterloo dans la littérature française du 19ème siècle</w:t>
      </w:r>
      <w:r w:rsidRPr="005806A9">
        <w:rPr>
          <w:color w:val="FF0000"/>
          <w:sz w:val="24"/>
          <w:szCs w:val="24"/>
          <w:lang w:val="fr-FR"/>
        </w:rPr>
        <w:t xml:space="preserve"> </w:t>
      </w:r>
      <w:r w:rsidRPr="005806A9">
        <w:rPr>
          <w:b/>
          <w:bCs/>
          <w:sz w:val="24"/>
          <w:szCs w:val="24"/>
          <w:lang w:val="fr-FR"/>
        </w:rPr>
        <w:t xml:space="preserve">par Claude </w:t>
      </w:r>
      <w:proofErr w:type="spellStart"/>
      <w:r w:rsidR="00FF71D0" w:rsidRPr="005806A9">
        <w:rPr>
          <w:b/>
          <w:bCs/>
          <w:sz w:val="24"/>
          <w:szCs w:val="24"/>
          <w:lang w:val="fr-FR"/>
        </w:rPr>
        <w:t>Audinet</w:t>
      </w:r>
      <w:proofErr w:type="spellEnd"/>
      <w:r w:rsidRPr="005806A9">
        <w:rPr>
          <w:sz w:val="20"/>
          <w:szCs w:val="20"/>
          <w:lang w:val="fr-FR"/>
        </w:rPr>
        <w:t xml:space="preserve"> </w:t>
      </w:r>
      <w:r w:rsidR="00FF71D0" w:rsidRPr="005806A9">
        <w:rPr>
          <w:sz w:val="20"/>
          <w:szCs w:val="20"/>
          <w:lang w:val="fr-FR"/>
        </w:rPr>
        <w:t xml:space="preserve">  </w:t>
      </w:r>
    </w:p>
    <w:p w14:paraId="7F3128BD" w14:textId="40927D85" w:rsidR="00EF6863" w:rsidRPr="005806A9" w:rsidRDefault="00EF6863" w:rsidP="00EF6863">
      <w:pPr>
        <w:rPr>
          <w:sz w:val="20"/>
          <w:szCs w:val="20"/>
          <w:lang w:val="fr-FR"/>
        </w:rPr>
      </w:pPr>
      <w:r w:rsidRPr="005806A9">
        <w:rPr>
          <w:i/>
          <w:iCs/>
          <w:sz w:val="20"/>
          <w:szCs w:val="20"/>
          <w:lang w:val="fr-FR"/>
        </w:rPr>
        <w:t xml:space="preserve">Claude </w:t>
      </w:r>
      <w:proofErr w:type="spellStart"/>
      <w:r w:rsidRPr="005806A9">
        <w:rPr>
          <w:i/>
          <w:iCs/>
          <w:sz w:val="20"/>
          <w:szCs w:val="20"/>
          <w:lang w:val="fr-FR"/>
        </w:rPr>
        <w:t>Audinet</w:t>
      </w:r>
      <w:proofErr w:type="spellEnd"/>
      <w:r w:rsidRPr="005806A9">
        <w:rPr>
          <w:i/>
          <w:iCs/>
          <w:sz w:val="20"/>
          <w:szCs w:val="20"/>
          <w:lang w:val="fr-FR"/>
        </w:rPr>
        <w:t xml:space="preserve"> vit actuellement à Lille. Agrégé de Lettres classiques il a enseigné la littérature française aux étudiants des classes préparatoires aux grandes écoles. Il a été membre des jurys de l'Ecole de Saint-Cyr, de </w:t>
      </w:r>
      <w:proofErr w:type="spellStart"/>
      <w:r w:rsidRPr="005806A9">
        <w:rPr>
          <w:i/>
          <w:iCs/>
          <w:sz w:val="20"/>
          <w:szCs w:val="20"/>
          <w:lang w:val="fr-FR"/>
        </w:rPr>
        <w:t>l'Edhec</w:t>
      </w:r>
      <w:proofErr w:type="spellEnd"/>
      <w:r w:rsidRPr="005806A9">
        <w:rPr>
          <w:i/>
          <w:iCs/>
          <w:sz w:val="20"/>
          <w:szCs w:val="20"/>
          <w:lang w:val="fr-FR"/>
        </w:rPr>
        <w:t>, de l'Ecole Supérieure des Mines de Paris. Il affectionne le 18ème siècle dont il a parlé dans une série d'émissions d'une radio régionale. Il est aussi cinéphile.</w:t>
      </w:r>
    </w:p>
    <w:p w14:paraId="1BF4D5C5" w14:textId="7C44DF38" w:rsidR="00EF6863" w:rsidRPr="005806A9" w:rsidRDefault="00EF6863" w:rsidP="00EF6863">
      <w:pPr>
        <w:rPr>
          <w:sz w:val="20"/>
          <w:szCs w:val="20"/>
          <w:lang w:val="fr-FR"/>
        </w:rPr>
      </w:pPr>
      <w:r w:rsidRPr="005806A9">
        <w:rPr>
          <w:sz w:val="20"/>
          <w:szCs w:val="20"/>
          <w:lang w:val="fr-FR"/>
        </w:rPr>
        <w:t xml:space="preserve">Waterloo marque la fin de l'épopée </w:t>
      </w:r>
      <w:proofErr w:type="gramStart"/>
      <w:r w:rsidR="005806A9" w:rsidRPr="005806A9">
        <w:rPr>
          <w:sz w:val="20"/>
          <w:szCs w:val="20"/>
          <w:lang w:val="fr-FR"/>
        </w:rPr>
        <w:t>napoléonienne;</w:t>
      </w:r>
      <w:proofErr w:type="gramEnd"/>
      <w:r w:rsidRPr="005806A9">
        <w:rPr>
          <w:sz w:val="20"/>
          <w:szCs w:val="20"/>
          <w:lang w:val="fr-FR"/>
        </w:rPr>
        <w:t xml:space="preserve"> c'est aussi une grande victoire de la coalition qui s'est opposée à L'Empereur, dans laquelle l'Angleterre a pris une part décisive. Cette défaite a-t-elle marqué la fin du mythe </w:t>
      </w:r>
      <w:proofErr w:type="gramStart"/>
      <w:r w:rsidR="005806A9" w:rsidRPr="005806A9">
        <w:rPr>
          <w:sz w:val="20"/>
          <w:szCs w:val="20"/>
          <w:lang w:val="fr-FR"/>
        </w:rPr>
        <w:t>napoléonien?</w:t>
      </w:r>
      <w:proofErr w:type="gramEnd"/>
      <w:r w:rsidRPr="005806A9">
        <w:rPr>
          <w:sz w:val="20"/>
          <w:szCs w:val="20"/>
          <w:lang w:val="fr-FR"/>
        </w:rPr>
        <w:t xml:space="preserve"> Sans doute pas, puisque presque tous les grands écrivains français du 19ème siècle sont restés des admirateurs de Napoléon, quelles que fussent leurs orientations politiques. Comment, dès lors, parlent-ils de Waterloo dans leurs </w:t>
      </w:r>
      <w:proofErr w:type="spellStart"/>
      <w:proofErr w:type="gramStart"/>
      <w:r w:rsidR="005806A9" w:rsidRPr="005806A9">
        <w:rPr>
          <w:sz w:val="20"/>
          <w:szCs w:val="20"/>
          <w:lang w:val="fr-FR"/>
        </w:rPr>
        <w:t>oeuvres</w:t>
      </w:r>
      <w:proofErr w:type="spellEnd"/>
      <w:r w:rsidR="005806A9" w:rsidRPr="005806A9">
        <w:rPr>
          <w:sz w:val="20"/>
          <w:szCs w:val="20"/>
          <w:lang w:val="fr-FR"/>
        </w:rPr>
        <w:t>?</w:t>
      </w:r>
      <w:proofErr w:type="gramEnd"/>
    </w:p>
    <w:p w14:paraId="5B1FC113" w14:textId="77777777" w:rsidR="00E23A4D" w:rsidRPr="005806A9" w:rsidRDefault="00EF6863" w:rsidP="00EF6863">
      <w:pPr>
        <w:rPr>
          <w:sz w:val="24"/>
          <w:szCs w:val="24"/>
          <w:lang w:val="fr-FR"/>
        </w:rPr>
      </w:pPr>
      <w:proofErr w:type="gramStart"/>
      <w:r w:rsidRPr="005806A9">
        <w:rPr>
          <w:b/>
          <w:bCs/>
          <w:sz w:val="24"/>
          <w:szCs w:val="24"/>
          <w:lang w:val="fr-FR"/>
        </w:rPr>
        <w:t>le</w:t>
      </w:r>
      <w:proofErr w:type="gramEnd"/>
      <w:r w:rsidRPr="005806A9">
        <w:rPr>
          <w:b/>
          <w:bCs/>
          <w:sz w:val="24"/>
          <w:szCs w:val="24"/>
          <w:lang w:val="fr-FR"/>
        </w:rPr>
        <w:t xml:space="preserve"> 18 </w:t>
      </w:r>
      <w:proofErr w:type="spellStart"/>
      <w:r w:rsidRPr="005806A9">
        <w:rPr>
          <w:b/>
          <w:bCs/>
          <w:sz w:val="24"/>
          <w:szCs w:val="24"/>
          <w:lang w:val="fr-FR"/>
        </w:rPr>
        <w:t>nov</w:t>
      </w:r>
      <w:proofErr w:type="spellEnd"/>
      <w:r w:rsidRPr="005806A9">
        <w:rPr>
          <w:sz w:val="24"/>
          <w:szCs w:val="24"/>
          <w:lang w:val="fr-FR"/>
        </w:rPr>
        <w:t xml:space="preserve">   </w:t>
      </w:r>
      <w:r w:rsidRPr="005806A9">
        <w:rPr>
          <w:b/>
          <w:bCs/>
          <w:color w:val="FF0000"/>
          <w:sz w:val="24"/>
          <w:szCs w:val="24"/>
          <w:lang w:val="fr-FR"/>
        </w:rPr>
        <w:t xml:space="preserve">Madame </w:t>
      </w:r>
      <w:proofErr w:type="spellStart"/>
      <w:r w:rsidRPr="005806A9">
        <w:rPr>
          <w:b/>
          <w:bCs/>
          <w:color w:val="FF0000"/>
          <w:sz w:val="24"/>
          <w:szCs w:val="24"/>
          <w:lang w:val="fr-FR"/>
        </w:rPr>
        <w:t>Tussaud</w:t>
      </w:r>
      <w:proofErr w:type="spellEnd"/>
      <w:r w:rsidRPr="005806A9">
        <w:rPr>
          <w:color w:val="FF0000"/>
          <w:sz w:val="24"/>
          <w:szCs w:val="24"/>
          <w:lang w:val="fr-FR"/>
        </w:rPr>
        <w:t xml:space="preserve"> </w:t>
      </w:r>
      <w:r w:rsidRPr="005806A9">
        <w:rPr>
          <w:b/>
          <w:bCs/>
          <w:sz w:val="24"/>
          <w:szCs w:val="24"/>
          <w:lang w:val="fr-FR"/>
        </w:rPr>
        <w:t xml:space="preserve">par Isabelle </w:t>
      </w:r>
      <w:proofErr w:type="spellStart"/>
      <w:r w:rsidR="00FF71D0" w:rsidRPr="005806A9">
        <w:rPr>
          <w:b/>
          <w:bCs/>
          <w:sz w:val="24"/>
          <w:szCs w:val="24"/>
          <w:lang w:val="fr-FR"/>
        </w:rPr>
        <w:t>Schloesing</w:t>
      </w:r>
      <w:proofErr w:type="spellEnd"/>
      <w:r w:rsidRPr="005806A9">
        <w:rPr>
          <w:sz w:val="24"/>
          <w:szCs w:val="24"/>
          <w:lang w:val="fr-FR"/>
        </w:rPr>
        <w:t xml:space="preserve"> </w:t>
      </w:r>
      <w:r w:rsidR="00FF4557" w:rsidRPr="005806A9">
        <w:rPr>
          <w:sz w:val="24"/>
          <w:szCs w:val="24"/>
          <w:lang w:val="fr-FR"/>
        </w:rPr>
        <w:t xml:space="preserve">   </w:t>
      </w:r>
    </w:p>
    <w:p w14:paraId="5FDB4CB3" w14:textId="06BE5EA3" w:rsidR="00EF6863" w:rsidRPr="005806A9" w:rsidRDefault="00EF6863" w:rsidP="00EF6863">
      <w:pPr>
        <w:rPr>
          <w:sz w:val="24"/>
          <w:szCs w:val="24"/>
          <w:lang w:val="fr-FR"/>
        </w:rPr>
      </w:pPr>
      <w:r w:rsidRPr="005806A9">
        <w:rPr>
          <w:i/>
          <w:iCs/>
          <w:sz w:val="20"/>
          <w:szCs w:val="20"/>
          <w:lang w:val="fr-FR"/>
        </w:rPr>
        <w:t xml:space="preserve">Après des études de langues tardives (pour avoir </w:t>
      </w:r>
      <w:r w:rsidR="005806A9" w:rsidRPr="005806A9">
        <w:rPr>
          <w:i/>
          <w:iCs/>
          <w:sz w:val="20"/>
          <w:szCs w:val="20"/>
          <w:lang w:val="fr-FR"/>
        </w:rPr>
        <w:t>élevé</w:t>
      </w:r>
      <w:r w:rsidRPr="005806A9">
        <w:rPr>
          <w:i/>
          <w:iCs/>
          <w:sz w:val="20"/>
          <w:szCs w:val="20"/>
          <w:lang w:val="fr-FR"/>
        </w:rPr>
        <w:t xml:space="preserve"> mes quatre enfants) et non terminées, j`ai vécu et travaillé treize ans en Turquie ou j`ai poursuivi aussi l`étude des langues. Depuis 2001, je suis basée </w:t>
      </w:r>
      <w:r w:rsidR="00581F71" w:rsidRPr="005806A9">
        <w:rPr>
          <w:i/>
          <w:iCs/>
          <w:sz w:val="20"/>
          <w:szCs w:val="20"/>
          <w:lang w:val="fr-FR"/>
        </w:rPr>
        <w:t>à</w:t>
      </w:r>
      <w:r w:rsidRPr="005806A9">
        <w:rPr>
          <w:i/>
          <w:iCs/>
          <w:sz w:val="20"/>
          <w:szCs w:val="20"/>
          <w:lang w:val="fr-FR"/>
        </w:rPr>
        <w:t xml:space="preserve"> Eastleigh (Southampton) ou je travaille à mon compte et enseigne le français, l'italien, l'espagnol et le turc.</w:t>
      </w:r>
    </w:p>
    <w:p w14:paraId="7B1A4604" w14:textId="3815FA14" w:rsidR="00EF6863" w:rsidRPr="005806A9" w:rsidRDefault="00EF6863" w:rsidP="00EF6863">
      <w:pPr>
        <w:rPr>
          <w:sz w:val="20"/>
          <w:szCs w:val="20"/>
          <w:lang w:val="fr-FR"/>
        </w:rPr>
      </w:pPr>
      <w:r w:rsidRPr="005806A9">
        <w:rPr>
          <w:sz w:val="20"/>
          <w:szCs w:val="20"/>
          <w:lang w:val="fr-FR"/>
        </w:rPr>
        <w:t xml:space="preserve">Son enfance et son apprentissage du métier se sont déroulés à Paris, pendant la Révolution, une époque plus que tourmentée dont elle est un </w:t>
      </w:r>
      <w:r w:rsidR="005806A9" w:rsidRPr="005806A9">
        <w:rPr>
          <w:sz w:val="20"/>
          <w:szCs w:val="20"/>
          <w:lang w:val="fr-FR"/>
        </w:rPr>
        <w:t>témoin</w:t>
      </w:r>
      <w:r w:rsidRPr="005806A9">
        <w:rPr>
          <w:sz w:val="20"/>
          <w:szCs w:val="20"/>
          <w:lang w:val="fr-FR"/>
        </w:rPr>
        <w:t xml:space="preserve">. Mais, à l’âge de </w:t>
      </w:r>
      <w:r w:rsidRPr="005806A9">
        <w:rPr>
          <w:sz w:val="20"/>
          <w:szCs w:val="20"/>
          <w:lang w:val="fr-FR"/>
        </w:rPr>
        <w:lastRenderedPageBreak/>
        <w:t xml:space="preserve">quarante ans, animée d’une </w:t>
      </w:r>
      <w:r w:rsidR="005806A9" w:rsidRPr="005806A9">
        <w:rPr>
          <w:sz w:val="20"/>
          <w:szCs w:val="20"/>
          <w:lang w:val="fr-FR"/>
        </w:rPr>
        <w:t>volonté</w:t>
      </w:r>
      <w:r w:rsidRPr="005806A9">
        <w:rPr>
          <w:sz w:val="20"/>
          <w:szCs w:val="20"/>
          <w:lang w:val="fr-FR"/>
        </w:rPr>
        <w:t xml:space="preserve"> farouche de réussir, elle quitte tout et part pour l’Angleterre où elle va voyager de ville en ville, développer son art, devenir une femme d’affaires avisée et moderne, et accéder </w:t>
      </w:r>
      <w:r w:rsidR="005806A9" w:rsidRPr="005806A9">
        <w:rPr>
          <w:sz w:val="20"/>
          <w:szCs w:val="20"/>
          <w:lang w:val="fr-FR"/>
        </w:rPr>
        <w:t>à</w:t>
      </w:r>
      <w:r w:rsidRPr="005806A9">
        <w:rPr>
          <w:sz w:val="20"/>
          <w:szCs w:val="20"/>
          <w:lang w:val="fr-FR"/>
        </w:rPr>
        <w:t xml:space="preserve"> la célébrité que l’on connaît.</w:t>
      </w:r>
    </w:p>
    <w:p w14:paraId="41BCF1CC" w14:textId="77777777" w:rsidR="00E23A4D" w:rsidRPr="005806A9" w:rsidRDefault="00EF6863" w:rsidP="00EF6863">
      <w:pPr>
        <w:rPr>
          <w:sz w:val="20"/>
          <w:szCs w:val="20"/>
          <w:lang w:val="fr-FR"/>
        </w:rPr>
      </w:pPr>
      <w:proofErr w:type="gramStart"/>
      <w:r w:rsidRPr="005806A9">
        <w:rPr>
          <w:b/>
          <w:bCs/>
          <w:sz w:val="24"/>
          <w:szCs w:val="24"/>
          <w:lang w:val="fr-FR"/>
        </w:rPr>
        <w:t>le</w:t>
      </w:r>
      <w:proofErr w:type="gramEnd"/>
      <w:r w:rsidRPr="005806A9">
        <w:rPr>
          <w:b/>
          <w:bCs/>
          <w:sz w:val="24"/>
          <w:szCs w:val="24"/>
          <w:lang w:val="fr-FR"/>
        </w:rPr>
        <w:t xml:space="preserve"> 2 </w:t>
      </w:r>
      <w:proofErr w:type="spellStart"/>
      <w:r w:rsidRPr="005806A9">
        <w:rPr>
          <w:b/>
          <w:bCs/>
          <w:sz w:val="24"/>
          <w:szCs w:val="24"/>
          <w:lang w:val="fr-FR"/>
        </w:rPr>
        <w:t>déc</w:t>
      </w:r>
      <w:proofErr w:type="spellEnd"/>
      <w:r w:rsidRPr="005806A9">
        <w:rPr>
          <w:sz w:val="24"/>
          <w:szCs w:val="24"/>
          <w:lang w:val="fr-FR"/>
        </w:rPr>
        <w:t xml:space="preserve">   </w:t>
      </w:r>
      <w:r w:rsidRPr="005806A9">
        <w:rPr>
          <w:b/>
          <w:bCs/>
          <w:color w:val="FF0000"/>
          <w:sz w:val="24"/>
          <w:szCs w:val="24"/>
          <w:lang w:val="fr-FR"/>
        </w:rPr>
        <w:t>Napoléon 1er, en musique et en chansons</w:t>
      </w:r>
      <w:r w:rsidRPr="005806A9">
        <w:rPr>
          <w:color w:val="FF0000"/>
          <w:sz w:val="24"/>
          <w:szCs w:val="24"/>
          <w:lang w:val="fr-FR"/>
        </w:rPr>
        <w:t xml:space="preserve"> </w:t>
      </w:r>
      <w:r w:rsidRPr="005806A9">
        <w:rPr>
          <w:b/>
          <w:bCs/>
          <w:sz w:val="24"/>
          <w:szCs w:val="24"/>
          <w:lang w:val="fr-FR"/>
        </w:rPr>
        <w:t xml:space="preserve">par Thierry </w:t>
      </w:r>
      <w:r w:rsidR="00E90FEB" w:rsidRPr="005806A9">
        <w:rPr>
          <w:b/>
          <w:bCs/>
          <w:sz w:val="24"/>
          <w:szCs w:val="24"/>
          <w:lang w:val="fr-FR"/>
        </w:rPr>
        <w:t>Viennois</w:t>
      </w:r>
      <w:r w:rsidR="00E90FEB" w:rsidRPr="005806A9">
        <w:rPr>
          <w:sz w:val="20"/>
          <w:szCs w:val="20"/>
          <w:lang w:val="fr-FR"/>
        </w:rPr>
        <w:t xml:space="preserve">  </w:t>
      </w:r>
      <w:r w:rsidR="009A6093" w:rsidRPr="005806A9">
        <w:rPr>
          <w:sz w:val="20"/>
          <w:szCs w:val="20"/>
          <w:lang w:val="fr-FR"/>
        </w:rPr>
        <w:t xml:space="preserve">                 </w:t>
      </w:r>
    </w:p>
    <w:p w14:paraId="2419E99F" w14:textId="6C3ED6A2" w:rsidR="00E90FEB" w:rsidRPr="005806A9" w:rsidRDefault="00E90FEB" w:rsidP="00EF6863">
      <w:pPr>
        <w:rPr>
          <w:sz w:val="20"/>
          <w:szCs w:val="20"/>
          <w:lang w:val="fr-FR"/>
        </w:rPr>
      </w:pPr>
      <w:r w:rsidRPr="005806A9">
        <w:rPr>
          <w:i/>
          <w:iCs/>
          <w:sz w:val="20"/>
          <w:szCs w:val="20"/>
          <w:lang w:val="fr-FR"/>
        </w:rPr>
        <w:t>Enseignant de FLE (Français Langue Etrangère) aux adultes (français général et français des affaires). Maîtrise de Langues Etrangères Appliquées (anglais-allemand). Certificat de la Chambre de Commerce Franco-Britannique. PGCE in FAHE (</w:t>
      </w:r>
      <w:proofErr w:type="spellStart"/>
      <w:r w:rsidRPr="005806A9">
        <w:rPr>
          <w:i/>
          <w:iCs/>
          <w:sz w:val="20"/>
          <w:szCs w:val="20"/>
          <w:lang w:val="fr-FR"/>
        </w:rPr>
        <w:t>Further</w:t>
      </w:r>
      <w:proofErr w:type="spellEnd"/>
      <w:r w:rsidRPr="005806A9">
        <w:rPr>
          <w:i/>
          <w:iCs/>
          <w:sz w:val="20"/>
          <w:szCs w:val="20"/>
          <w:lang w:val="fr-FR"/>
        </w:rPr>
        <w:t xml:space="preserve"> </w:t>
      </w:r>
      <w:proofErr w:type="spellStart"/>
      <w:r w:rsidRPr="005806A9">
        <w:rPr>
          <w:i/>
          <w:iCs/>
          <w:sz w:val="20"/>
          <w:szCs w:val="20"/>
          <w:lang w:val="fr-FR"/>
        </w:rPr>
        <w:t>Adult</w:t>
      </w:r>
      <w:proofErr w:type="spellEnd"/>
      <w:r w:rsidRPr="005806A9">
        <w:rPr>
          <w:i/>
          <w:iCs/>
          <w:sz w:val="20"/>
          <w:szCs w:val="20"/>
          <w:lang w:val="fr-FR"/>
        </w:rPr>
        <w:t xml:space="preserve"> and </w:t>
      </w:r>
      <w:proofErr w:type="spellStart"/>
      <w:r w:rsidRPr="005806A9">
        <w:rPr>
          <w:i/>
          <w:iCs/>
          <w:sz w:val="20"/>
          <w:szCs w:val="20"/>
          <w:lang w:val="fr-FR"/>
        </w:rPr>
        <w:t>Higher</w:t>
      </w:r>
      <w:proofErr w:type="spellEnd"/>
      <w:r w:rsidRPr="005806A9">
        <w:rPr>
          <w:i/>
          <w:iCs/>
          <w:sz w:val="20"/>
          <w:szCs w:val="20"/>
          <w:lang w:val="fr-FR"/>
        </w:rPr>
        <w:t xml:space="preserve"> Education).</w:t>
      </w:r>
    </w:p>
    <w:p w14:paraId="3A71F155" w14:textId="68F6F90E" w:rsidR="00EF6863" w:rsidRPr="005806A9" w:rsidRDefault="00EF6863" w:rsidP="00EF6863">
      <w:pPr>
        <w:rPr>
          <w:sz w:val="20"/>
          <w:szCs w:val="20"/>
          <w:lang w:val="fr-FR"/>
        </w:rPr>
      </w:pPr>
      <w:r w:rsidRPr="005806A9">
        <w:rPr>
          <w:sz w:val="20"/>
          <w:szCs w:val="20"/>
          <w:lang w:val="fr-FR"/>
        </w:rPr>
        <w:t xml:space="preserve">L'homme le plus connu du monde et qui a fait couler le plus d'encre...et beaucoup de sang, tout le monde en a entendu parler mais pourquoi ne pas le découvrir à travers une palette d’airs, d’hymnes et de chansons qui permettront à tous de donner de la voix et de participer à un quizz pour découvrir le terrain d’action de cet homme </w:t>
      </w:r>
      <w:proofErr w:type="gramStart"/>
      <w:r w:rsidR="00AB0DD9" w:rsidRPr="005806A9">
        <w:rPr>
          <w:sz w:val="20"/>
          <w:szCs w:val="20"/>
          <w:lang w:val="fr-FR"/>
        </w:rPr>
        <w:t>illustre?</w:t>
      </w:r>
      <w:proofErr w:type="gramEnd"/>
      <w:r w:rsidRPr="005806A9">
        <w:rPr>
          <w:sz w:val="20"/>
          <w:szCs w:val="20"/>
          <w:lang w:val="fr-FR"/>
        </w:rPr>
        <w:t xml:space="preserve"> Découvrez ses qualités, ses défauts, son ambition, sa gloire et sa chute à travers un parcours de l'Europe qu'il a voulu sienne, en vain... </w:t>
      </w:r>
      <w:r w:rsidR="008845DA" w:rsidRPr="005806A9">
        <w:rPr>
          <w:sz w:val="20"/>
          <w:szCs w:val="20"/>
          <w:lang w:val="fr-FR"/>
        </w:rPr>
        <w:t xml:space="preserve"> </w:t>
      </w:r>
      <w:r w:rsidR="00E90FEB" w:rsidRPr="005806A9">
        <w:rPr>
          <w:sz w:val="20"/>
          <w:szCs w:val="20"/>
          <w:lang w:val="fr-FR"/>
        </w:rPr>
        <w:t xml:space="preserve"> </w:t>
      </w:r>
      <w:r w:rsidRPr="005806A9">
        <w:rPr>
          <w:sz w:val="20"/>
          <w:szCs w:val="20"/>
          <w:lang w:val="fr-FR"/>
        </w:rPr>
        <w:t>(</w:t>
      </w:r>
      <w:proofErr w:type="gramStart"/>
      <w:r w:rsidR="00AB0DD9" w:rsidRPr="005806A9">
        <w:rPr>
          <w:b/>
          <w:bCs/>
          <w:sz w:val="20"/>
          <w:szCs w:val="20"/>
          <w:lang w:val="fr-FR"/>
        </w:rPr>
        <w:t>durée</w:t>
      </w:r>
      <w:proofErr w:type="gramEnd"/>
      <w:r w:rsidRPr="005806A9">
        <w:rPr>
          <w:b/>
          <w:bCs/>
          <w:sz w:val="20"/>
          <w:szCs w:val="20"/>
          <w:lang w:val="fr-FR"/>
        </w:rPr>
        <w:t xml:space="preserve"> 1h</w:t>
      </w:r>
      <w:r w:rsidR="006E647B">
        <w:rPr>
          <w:b/>
          <w:bCs/>
          <w:sz w:val="20"/>
          <w:szCs w:val="20"/>
          <w:lang w:val="fr-FR"/>
        </w:rPr>
        <w:t>.</w:t>
      </w:r>
      <w:r w:rsidRPr="005806A9">
        <w:rPr>
          <w:b/>
          <w:bCs/>
          <w:sz w:val="20"/>
          <w:szCs w:val="20"/>
          <w:lang w:val="fr-FR"/>
        </w:rPr>
        <w:t>30</w:t>
      </w:r>
      <w:r w:rsidRPr="005806A9">
        <w:rPr>
          <w:sz w:val="20"/>
          <w:szCs w:val="20"/>
          <w:lang w:val="fr-FR"/>
        </w:rPr>
        <w:t>)</w:t>
      </w:r>
    </w:p>
    <w:p w14:paraId="56C04CB5" w14:textId="69F22BA6" w:rsidR="00E23A4D" w:rsidRPr="005806A9" w:rsidRDefault="00EF6863" w:rsidP="00EF6863">
      <w:pPr>
        <w:rPr>
          <w:i/>
          <w:iCs/>
          <w:sz w:val="16"/>
          <w:szCs w:val="16"/>
          <w:lang w:val="fr-FR"/>
        </w:rPr>
      </w:pPr>
      <w:proofErr w:type="gramStart"/>
      <w:r w:rsidRPr="005806A9">
        <w:rPr>
          <w:b/>
          <w:bCs/>
          <w:i/>
          <w:iCs/>
          <w:sz w:val="24"/>
          <w:szCs w:val="24"/>
          <w:lang w:val="fr-FR"/>
        </w:rPr>
        <w:t>le</w:t>
      </w:r>
      <w:proofErr w:type="gramEnd"/>
      <w:r w:rsidRPr="005806A9">
        <w:rPr>
          <w:b/>
          <w:bCs/>
          <w:i/>
          <w:iCs/>
          <w:sz w:val="24"/>
          <w:szCs w:val="24"/>
          <w:lang w:val="fr-FR"/>
        </w:rPr>
        <w:t xml:space="preserve"> 6 jan</w:t>
      </w:r>
      <w:r w:rsidRPr="005806A9">
        <w:rPr>
          <w:i/>
          <w:iCs/>
          <w:sz w:val="24"/>
          <w:szCs w:val="24"/>
          <w:lang w:val="fr-FR"/>
        </w:rPr>
        <w:t xml:space="preserve">   </w:t>
      </w:r>
      <w:r w:rsidRPr="005806A9">
        <w:rPr>
          <w:b/>
          <w:bCs/>
          <w:i/>
          <w:iCs/>
          <w:color w:val="FF0000"/>
          <w:sz w:val="24"/>
          <w:szCs w:val="24"/>
          <w:lang w:val="fr-FR"/>
        </w:rPr>
        <w:t>L’</w:t>
      </w:r>
      <w:r w:rsidR="00AB0DD9" w:rsidRPr="005806A9">
        <w:rPr>
          <w:b/>
          <w:bCs/>
          <w:i/>
          <w:iCs/>
          <w:color w:val="FF0000"/>
          <w:sz w:val="24"/>
          <w:szCs w:val="24"/>
          <w:lang w:val="fr-FR"/>
        </w:rPr>
        <w:t>épopée</w:t>
      </w:r>
      <w:r w:rsidRPr="005806A9">
        <w:rPr>
          <w:b/>
          <w:bCs/>
          <w:i/>
          <w:iCs/>
          <w:color w:val="FF0000"/>
          <w:sz w:val="24"/>
          <w:szCs w:val="24"/>
          <w:lang w:val="fr-FR"/>
        </w:rPr>
        <w:t xml:space="preserve"> Michelin</w:t>
      </w:r>
      <w:r w:rsidRPr="005806A9">
        <w:rPr>
          <w:i/>
          <w:iCs/>
          <w:color w:val="FF0000"/>
          <w:sz w:val="24"/>
          <w:szCs w:val="24"/>
          <w:lang w:val="fr-FR"/>
        </w:rPr>
        <w:t xml:space="preserve"> </w:t>
      </w:r>
      <w:r w:rsidRPr="005806A9">
        <w:rPr>
          <w:b/>
          <w:bCs/>
          <w:i/>
          <w:iCs/>
          <w:sz w:val="24"/>
          <w:szCs w:val="24"/>
          <w:lang w:val="fr-FR"/>
        </w:rPr>
        <w:t xml:space="preserve">par Claude </w:t>
      </w:r>
      <w:r w:rsidR="00E90FEB" w:rsidRPr="005806A9">
        <w:rPr>
          <w:b/>
          <w:bCs/>
          <w:i/>
          <w:iCs/>
          <w:sz w:val="24"/>
          <w:szCs w:val="24"/>
          <w:lang w:val="fr-FR"/>
        </w:rPr>
        <w:t>Rapport</w:t>
      </w:r>
      <w:r w:rsidR="00E90FEB" w:rsidRPr="005806A9">
        <w:rPr>
          <w:sz w:val="20"/>
          <w:szCs w:val="20"/>
          <w:lang w:val="fr-FR"/>
        </w:rPr>
        <w:t xml:space="preserve"> </w:t>
      </w:r>
      <w:r w:rsidR="00FF4557" w:rsidRPr="005806A9">
        <w:rPr>
          <w:i/>
          <w:iCs/>
          <w:sz w:val="16"/>
          <w:szCs w:val="16"/>
          <w:lang w:val="fr-FR"/>
        </w:rPr>
        <w:t xml:space="preserve">    </w:t>
      </w:r>
      <w:r w:rsidR="009A6093" w:rsidRPr="005806A9">
        <w:rPr>
          <w:i/>
          <w:iCs/>
          <w:sz w:val="16"/>
          <w:szCs w:val="16"/>
          <w:lang w:val="fr-FR"/>
        </w:rPr>
        <w:t xml:space="preserve">                                                                                      </w:t>
      </w:r>
    </w:p>
    <w:p w14:paraId="12FB25EC" w14:textId="0894FD26" w:rsidR="00EF6863" w:rsidRPr="005806A9" w:rsidRDefault="00EF6863" w:rsidP="00EF6863">
      <w:pPr>
        <w:rPr>
          <w:i/>
          <w:iCs/>
          <w:sz w:val="16"/>
          <w:szCs w:val="16"/>
          <w:lang w:val="fr-FR"/>
        </w:rPr>
      </w:pPr>
      <w:r w:rsidRPr="005806A9">
        <w:rPr>
          <w:i/>
          <w:iCs/>
          <w:sz w:val="20"/>
          <w:szCs w:val="20"/>
          <w:lang w:val="fr-FR"/>
        </w:rPr>
        <w:t xml:space="preserve">Professeur, Ecrivain, Ancien Consul honoraire de France, </w:t>
      </w:r>
      <w:proofErr w:type="spellStart"/>
      <w:r w:rsidRPr="005806A9">
        <w:rPr>
          <w:i/>
          <w:iCs/>
          <w:sz w:val="20"/>
          <w:szCs w:val="20"/>
          <w:lang w:val="fr-FR"/>
        </w:rPr>
        <w:t>M.Ed</w:t>
      </w:r>
      <w:proofErr w:type="spellEnd"/>
      <w:r w:rsidRPr="005806A9">
        <w:rPr>
          <w:i/>
          <w:iCs/>
          <w:sz w:val="20"/>
          <w:szCs w:val="20"/>
          <w:lang w:val="fr-FR"/>
        </w:rPr>
        <w:t>., M.A., M.I.L.</w:t>
      </w:r>
    </w:p>
    <w:p w14:paraId="06F1D459" w14:textId="7726FFD6" w:rsidR="009A6093" w:rsidRPr="005806A9" w:rsidRDefault="00EF6863" w:rsidP="00EF6863">
      <w:pPr>
        <w:rPr>
          <w:sz w:val="20"/>
          <w:szCs w:val="20"/>
          <w:lang w:val="fr-FR"/>
        </w:rPr>
      </w:pPr>
      <w:r w:rsidRPr="005806A9">
        <w:rPr>
          <w:sz w:val="20"/>
          <w:szCs w:val="20"/>
          <w:lang w:val="fr-FR"/>
        </w:rPr>
        <w:t xml:space="preserve">Quand on vous dit Michelin, vous </w:t>
      </w:r>
      <w:proofErr w:type="gramStart"/>
      <w:r w:rsidR="00AB0DD9" w:rsidRPr="005806A9">
        <w:rPr>
          <w:sz w:val="20"/>
          <w:szCs w:val="20"/>
          <w:lang w:val="fr-FR"/>
        </w:rPr>
        <w:t>pensez:</w:t>
      </w:r>
      <w:proofErr w:type="gramEnd"/>
      <w:r w:rsidRPr="005806A9">
        <w:rPr>
          <w:sz w:val="20"/>
          <w:szCs w:val="20"/>
          <w:lang w:val="fr-FR"/>
        </w:rPr>
        <w:t xml:space="preserve"> pneus, guides rouges et étoiles!! Il n’y a pas que cela, et les frères Michelin ont énormément contribué au développement non seulement de l’automobile et de sa démocratisation, mais également à la signalisation des routes, à une meilleure sécurité, au contrôle hôtelier, et plus encore. Au </w:t>
      </w:r>
      <w:r w:rsidR="00AB0DD9" w:rsidRPr="005806A9">
        <w:rPr>
          <w:sz w:val="20"/>
          <w:szCs w:val="20"/>
          <w:lang w:val="fr-FR"/>
        </w:rPr>
        <w:t>départ</w:t>
      </w:r>
      <w:r w:rsidRPr="005806A9">
        <w:rPr>
          <w:sz w:val="20"/>
          <w:szCs w:val="20"/>
          <w:lang w:val="fr-FR"/>
        </w:rPr>
        <w:t xml:space="preserve"> Michelin doit beaucoup au caoutchouc, mais ils ont toujours voulu être au service des </w:t>
      </w:r>
      <w:r w:rsidRPr="005806A9">
        <w:rPr>
          <w:sz w:val="20"/>
          <w:szCs w:val="20"/>
          <w:lang w:val="fr-FR"/>
        </w:rPr>
        <w:t>automobilistes...Des petites histoires qui font partie de la Grande, et des tas de choses que vous ne saviez pas…</w:t>
      </w:r>
    </w:p>
    <w:p w14:paraId="308E7BB4" w14:textId="77777777" w:rsidR="00E23A4D" w:rsidRPr="005806A9" w:rsidRDefault="00EF6863" w:rsidP="00EF6863">
      <w:pPr>
        <w:rPr>
          <w:sz w:val="20"/>
          <w:szCs w:val="20"/>
          <w:lang w:val="fr-FR"/>
        </w:rPr>
      </w:pPr>
      <w:proofErr w:type="gramStart"/>
      <w:r w:rsidRPr="005806A9">
        <w:rPr>
          <w:b/>
          <w:bCs/>
          <w:sz w:val="24"/>
          <w:szCs w:val="24"/>
          <w:lang w:val="fr-FR"/>
        </w:rPr>
        <w:t>le</w:t>
      </w:r>
      <w:proofErr w:type="gramEnd"/>
      <w:r w:rsidRPr="005806A9">
        <w:rPr>
          <w:b/>
          <w:bCs/>
          <w:sz w:val="24"/>
          <w:szCs w:val="24"/>
          <w:lang w:val="fr-FR"/>
        </w:rPr>
        <w:t xml:space="preserve"> 20 jan</w:t>
      </w:r>
      <w:r w:rsidRPr="005806A9">
        <w:rPr>
          <w:sz w:val="24"/>
          <w:szCs w:val="24"/>
          <w:lang w:val="fr-FR"/>
        </w:rPr>
        <w:t xml:space="preserve">   </w:t>
      </w:r>
      <w:r w:rsidRPr="005806A9">
        <w:rPr>
          <w:b/>
          <w:bCs/>
          <w:color w:val="FF0000"/>
          <w:sz w:val="24"/>
          <w:szCs w:val="24"/>
          <w:lang w:val="fr-FR"/>
        </w:rPr>
        <w:t>Lyon, ville unique</w:t>
      </w:r>
      <w:r w:rsidRPr="005806A9">
        <w:rPr>
          <w:color w:val="FF0000"/>
          <w:sz w:val="24"/>
          <w:szCs w:val="24"/>
          <w:lang w:val="fr-FR"/>
        </w:rPr>
        <w:t xml:space="preserve"> </w:t>
      </w:r>
      <w:r w:rsidRPr="005806A9">
        <w:rPr>
          <w:b/>
          <w:bCs/>
          <w:sz w:val="24"/>
          <w:szCs w:val="24"/>
          <w:lang w:val="fr-FR"/>
        </w:rPr>
        <w:t xml:space="preserve">par Cédric </w:t>
      </w:r>
      <w:proofErr w:type="spellStart"/>
      <w:r w:rsidR="00E90FEB" w:rsidRPr="005806A9">
        <w:rPr>
          <w:b/>
          <w:bCs/>
          <w:sz w:val="24"/>
          <w:szCs w:val="24"/>
          <w:lang w:val="fr-FR"/>
        </w:rPr>
        <w:t>Cabanne</w:t>
      </w:r>
      <w:proofErr w:type="spellEnd"/>
      <w:r w:rsidR="00E90FEB" w:rsidRPr="005806A9">
        <w:rPr>
          <w:sz w:val="20"/>
          <w:szCs w:val="20"/>
          <w:lang w:val="fr-FR"/>
        </w:rPr>
        <w:t xml:space="preserve"> </w:t>
      </w:r>
      <w:r w:rsidR="00DE5F51" w:rsidRPr="005806A9">
        <w:rPr>
          <w:sz w:val="20"/>
          <w:szCs w:val="20"/>
          <w:lang w:val="fr-FR"/>
        </w:rPr>
        <w:t xml:space="preserve">        </w:t>
      </w:r>
    </w:p>
    <w:p w14:paraId="6840FE89" w14:textId="2A4B948C" w:rsidR="00EF6863" w:rsidRPr="005806A9" w:rsidRDefault="00EF6863" w:rsidP="00EF6863">
      <w:pPr>
        <w:rPr>
          <w:sz w:val="20"/>
          <w:szCs w:val="20"/>
          <w:lang w:val="fr-FR"/>
        </w:rPr>
      </w:pPr>
      <w:r w:rsidRPr="005806A9">
        <w:rPr>
          <w:i/>
          <w:iCs/>
          <w:sz w:val="20"/>
          <w:szCs w:val="20"/>
          <w:lang w:val="fr-FR"/>
        </w:rPr>
        <w:t xml:space="preserve">Après quelques années d'enseignement de l’histoire et la géographie en collèges et lycées, Cédric </w:t>
      </w:r>
      <w:proofErr w:type="spellStart"/>
      <w:r w:rsidRPr="005806A9">
        <w:rPr>
          <w:i/>
          <w:iCs/>
          <w:sz w:val="20"/>
          <w:szCs w:val="20"/>
          <w:lang w:val="fr-FR"/>
        </w:rPr>
        <w:t>Cabanne</w:t>
      </w:r>
      <w:proofErr w:type="spellEnd"/>
      <w:r w:rsidRPr="005806A9">
        <w:rPr>
          <w:i/>
          <w:iCs/>
          <w:sz w:val="20"/>
          <w:szCs w:val="20"/>
          <w:lang w:val="fr-FR"/>
        </w:rPr>
        <w:t xml:space="preserve"> a eu l’opportunité d'utiliser autrement sa pédagogie. C’est par la géopolitique, mais également par l’art et l’histoire qu'il présente tout au long de l’année des conférences à bord de bateaux de croisière mais également à l’occasion de voyages fluviaux et terrestres</w:t>
      </w:r>
      <w:r w:rsidRPr="005806A9">
        <w:rPr>
          <w:sz w:val="20"/>
          <w:szCs w:val="20"/>
          <w:lang w:val="fr-FR"/>
        </w:rPr>
        <w:t xml:space="preserve">.  </w:t>
      </w:r>
    </w:p>
    <w:p w14:paraId="0CC72544" w14:textId="4278A3E1" w:rsidR="00DE5F51" w:rsidRPr="005806A9" w:rsidRDefault="00EF6863" w:rsidP="00EF6863">
      <w:pPr>
        <w:rPr>
          <w:sz w:val="20"/>
          <w:szCs w:val="20"/>
          <w:lang w:val="fr-FR"/>
        </w:rPr>
      </w:pPr>
      <w:r w:rsidRPr="005806A9">
        <w:rPr>
          <w:sz w:val="20"/>
          <w:szCs w:val="20"/>
          <w:lang w:val="fr-FR"/>
        </w:rPr>
        <w:t xml:space="preserve">Une des grandes villes de France, Lyon est souvent négligée par le visiteur de passage. Lyon est depuis 1998, classée au Patrimoine Mondiale de l'UNESCO. Par esprit conservateur et par respect du passé, la ville a </w:t>
      </w:r>
      <w:r w:rsidR="000317EF" w:rsidRPr="005806A9">
        <w:rPr>
          <w:sz w:val="20"/>
          <w:szCs w:val="20"/>
          <w:lang w:val="fr-FR"/>
        </w:rPr>
        <w:t>grandi</w:t>
      </w:r>
      <w:r w:rsidRPr="005806A9">
        <w:rPr>
          <w:sz w:val="20"/>
          <w:szCs w:val="20"/>
          <w:lang w:val="fr-FR"/>
        </w:rPr>
        <w:t xml:space="preserve"> sans jamais trop détruire les traces de l'époque précédente. Lyon n'est pas un musée mais une ville vibrante d'animation et de renouveau à commencer par les rives de ses fleuves réhabilitées depuis quelques années et de son nouveau quartier</w:t>
      </w:r>
      <w:r w:rsidR="000317EF">
        <w:rPr>
          <w:sz w:val="20"/>
          <w:szCs w:val="20"/>
          <w:lang w:val="fr-FR"/>
        </w:rPr>
        <w:t>,</w:t>
      </w:r>
      <w:r w:rsidRPr="005806A9">
        <w:rPr>
          <w:sz w:val="20"/>
          <w:szCs w:val="20"/>
          <w:lang w:val="fr-FR"/>
        </w:rPr>
        <w:t xml:space="preserve"> celui de la Confluence. Lyon est une ville à découvrir et à ne plus négliger.</w:t>
      </w:r>
    </w:p>
    <w:p w14:paraId="48A15F02" w14:textId="77777777" w:rsidR="00EF6863" w:rsidRPr="005806A9" w:rsidRDefault="00EF6863" w:rsidP="00EF6863">
      <w:pPr>
        <w:rPr>
          <w:sz w:val="24"/>
          <w:szCs w:val="24"/>
          <w:lang w:val="fr-FR"/>
        </w:rPr>
      </w:pPr>
      <w:proofErr w:type="gramStart"/>
      <w:r w:rsidRPr="005806A9">
        <w:rPr>
          <w:b/>
          <w:bCs/>
          <w:sz w:val="24"/>
          <w:szCs w:val="24"/>
          <w:lang w:val="fr-FR"/>
        </w:rPr>
        <w:t>le</w:t>
      </w:r>
      <w:proofErr w:type="gramEnd"/>
      <w:r w:rsidRPr="005806A9">
        <w:rPr>
          <w:b/>
          <w:bCs/>
          <w:sz w:val="24"/>
          <w:szCs w:val="24"/>
          <w:lang w:val="fr-FR"/>
        </w:rPr>
        <w:t xml:space="preserve"> 3 </w:t>
      </w:r>
      <w:proofErr w:type="spellStart"/>
      <w:r w:rsidRPr="005806A9">
        <w:rPr>
          <w:b/>
          <w:bCs/>
          <w:sz w:val="24"/>
          <w:szCs w:val="24"/>
          <w:lang w:val="fr-FR"/>
        </w:rPr>
        <w:t>fév</w:t>
      </w:r>
      <w:proofErr w:type="spellEnd"/>
      <w:r w:rsidRPr="005806A9">
        <w:rPr>
          <w:sz w:val="24"/>
          <w:szCs w:val="24"/>
          <w:lang w:val="fr-FR"/>
        </w:rPr>
        <w:t xml:space="preserve"> </w:t>
      </w:r>
      <w:r w:rsidRPr="005806A9">
        <w:rPr>
          <w:sz w:val="24"/>
          <w:szCs w:val="24"/>
          <w:lang w:val="fr-FR"/>
        </w:rPr>
        <w:tab/>
      </w:r>
      <w:r w:rsidRPr="005806A9">
        <w:rPr>
          <w:b/>
          <w:bCs/>
          <w:color w:val="FF0000"/>
          <w:sz w:val="24"/>
          <w:szCs w:val="24"/>
          <w:lang w:val="fr-FR"/>
        </w:rPr>
        <w:t>Soirée de conversation/quiz</w:t>
      </w:r>
    </w:p>
    <w:p w14:paraId="71C6B1A8" w14:textId="3FCB0C09" w:rsidR="00EF6863" w:rsidRPr="005806A9" w:rsidRDefault="00EF6863" w:rsidP="00EF6863">
      <w:pPr>
        <w:rPr>
          <w:sz w:val="24"/>
          <w:szCs w:val="24"/>
          <w:lang w:val="fr-FR"/>
        </w:rPr>
      </w:pPr>
      <w:proofErr w:type="gramStart"/>
      <w:r w:rsidRPr="005806A9">
        <w:rPr>
          <w:b/>
          <w:bCs/>
          <w:sz w:val="24"/>
          <w:szCs w:val="24"/>
          <w:lang w:val="fr-FR"/>
        </w:rPr>
        <w:t>le</w:t>
      </w:r>
      <w:proofErr w:type="gramEnd"/>
      <w:r w:rsidRPr="005806A9">
        <w:rPr>
          <w:b/>
          <w:bCs/>
          <w:sz w:val="24"/>
          <w:szCs w:val="24"/>
          <w:lang w:val="fr-FR"/>
        </w:rPr>
        <w:t xml:space="preserve"> 17 </w:t>
      </w:r>
      <w:proofErr w:type="spellStart"/>
      <w:r w:rsidRPr="005806A9">
        <w:rPr>
          <w:b/>
          <w:bCs/>
          <w:sz w:val="24"/>
          <w:szCs w:val="24"/>
          <w:lang w:val="fr-FR"/>
        </w:rPr>
        <w:t>fév</w:t>
      </w:r>
      <w:proofErr w:type="spellEnd"/>
      <w:r w:rsidRPr="005806A9">
        <w:rPr>
          <w:sz w:val="24"/>
          <w:szCs w:val="24"/>
          <w:lang w:val="fr-FR"/>
        </w:rPr>
        <w:t xml:space="preserve">   </w:t>
      </w:r>
      <w:r w:rsidRPr="005806A9">
        <w:rPr>
          <w:b/>
          <w:bCs/>
          <w:color w:val="FF0000"/>
          <w:sz w:val="24"/>
          <w:szCs w:val="24"/>
          <w:lang w:val="fr-FR"/>
        </w:rPr>
        <w:t>Faits et gestes</w:t>
      </w:r>
      <w:r w:rsidRPr="005806A9">
        <w:rPr>
          <w:color w:val="FF0000"/>
          <w:sz w:val="24"/>
          <w:szCs w:val="24"/>
          <w:lang w:val="fr-FR"/>
        </w:rPr>
        <w:t xml:space="preserve"> </w:t>
      </w:r>
      <w:r w:rsidRPr="005806A9">
        <w:rPr>
          <w:b/>
          <w:bCs/>
          <w:sz w:val="24"/>
          <w:szCs w:val="24"/>
          <w:lang w:val="fr-FR"/>
        </w:rPr>
        <w:t xml:space="preserve">par Thierry </w:t>
      </w:r>
      <w:r w:rsidR="00DE5F51" w:rsidRPr="005806A9">
        <w:rPr>
          <w:b/>
          <w:bCs/>
          <w:sz w:val="24"/>
          <w:szCs w:val="24"/>
          <w:lang w:val="fr-FR"/>
        </w:rPr>
        <w:t>Viennois</w:t>
      </w:r>
      <w:r w:rsidR="00DE5F51" w:rsidRPr="005806A9">
        <w:rPr>
          <w:sz w:val="24"/>
          <w:szCs w:val="24"/>
          <w:lang w:val="fr-FR"/>
        </w:rPr>
        <w:t xml:space="preserve"> </w:t>
      </w:r>
    </w:p>
    <w:p w14:paraId="6B998093" w14:textId="3D04521C" w:rsidR="00BA0260" w:rsidRPr="005806A9" w:rsidRDefault="009E20C0" w:rsidP="00EF6863">
      <w:pPr>
        <w:rPr>
          <w:i/>
          <w:iCs/>
          <w:sz w:val="24"/>
          <w:szCs w:val="24"/>
          <w:lang w:val="fr-FR"/>
        </w:rPr>
      </w:pPr>
      <w:r w:rsidRPr="005806A9">
        <w:rPr>
          <w:i/>
          <w:iCs/>
          <w:sz w:val="24"/>
          <w:szCs w:val="24"/>
          <w:lang w:val="fr-FR"/>
        </w:rPr>
        <w:t xml:space="preserve">Voir </w:t>
      </w:r>
      <w:r w:rsidR="00956173" w:rsidRPr="005806A9">
        <w:rPr>
          <w:i/>
          <w:iCs/>
          <w:sz w:val="24"/>
          <w:szCs w:val="24"/>
          <w:lang w:val="fr-FR"/>
        </w:rPr>
        <w:t>ci-</w:t>
      </w:r>
      <w:r w:rsidRPr="005806A9">
        <w:rPr>
          <w:i/>
          <w:iCs/>
          <w:sz w:val="24"/>
          <w:szCs w:val="24"/>
          <w:lang w:val="fr-FR"/>
        </w:rPr>
        <w:t>dessus</w:t>
      </w:r>
    </w:p>
    <w:p w14:paraId="641EEED1" w14:textId="65BD8C90" w:rsidR="009E20C0" w:rsidRPr="005806A9" w:rsidRDefault="00EF6863" w:rsidP="00EF6863">
      <w:pPr>
        <w:rPr>
          <w:sz w:val="20"/>
          <w:szCs w:val="20"/>
          <w:lang w:val="fr-FR"/>
        </w:rPr>
      </w:pPr>
      <w:r w:rsidRPr="005806A9">
        <w:rPr>
          <w:sz w:val="20"/>
          <w:szCs w:val="20"/>
          <w:lang w:val="fr-FR"/>
        </w:rPr>
        <w:t xml:space="preserve">Il s’agit de découvrir un catalogue non-exhaustif, d’un côté de conventions à respecter et d’interdits à éviter, ainsi que d’événements festifs à observer, et d’un autre côté d'expressions gestuelles et corporelles typiquement françaises qui peuvent quelquefois trahir leurs auteurs et souvent dérouter les Britanniques les plus stoïques mais permettant à ceux qui sont bien avisés de s’intégrer beaucoup mieux dans la société française. </w:t>
      </w:r>
      <w:r w:rsidRPr="005806A9">
        <w:rPr>
          <w:b/>
          <w:bCs/>
          <w:sz w:val="20"/>
          <w:szCs w:val="20"/>
          <w:lang w:val="fr-FR"/>
        </w:rPr>
        <w:t>(</w:t>
      </w:r>
      <w:r w:rsidR="000317EF" w:rsidRPr="005806A9">
        <w:rPr>
          <w:b/>
          <w:bCs/>
          <w:sz w:val="20"/>
          <w:szCs w:val="20"/>
          <w:lang w:val="fr-FR"/>
        </w:rPr>
        <w:t>durée</w:t>
      </w:r>
      <w:r w:rsidRPr="005806A9">
        <w:rPr>
          <w:b/>
          <w:bCs/>
          <w:sz w:val="20"/>
          <w:szCs w:val="20"/>
          <w:lang w:val="fr-FR"/>
        </w:rPr>
        <w:t xml:space="preserve"> 1h</w:t>
      </w:r>
      <w:r w:rsidR="006E647B">
        <w:rPr>
          <w:b/>
          <w:bCs/>
          <w:sz w:val="20"/>
          <w:szCs w:val="20"/>
          <w:lang w:val="fr-FR"/>
        </w:rPr>
        <w:t>.</w:t>
      </w:r>
      <w:r w:rsidRPr="005806A9">
        <w:rPr>
          <w:b/>
          <w:bCs/>
          <w:sz w:val="20"/>
          <w:szCs w:val="20"/>
          <w:lang w:val="fr-FR"/>
        </w:rPr>
        <w:t>30)</w:t>
      </w:r>
    </w:p>
    <w:p w14:paraId="46A7E0B5" w14:textId="652C6EBF" w:rsidR="00ED56B4" w:rsidRPr="005806A9" w:rsidRDefault="00EF6863" w:rsidP="00EF6863">
      <w:pPr>
        <w:rPr>
          <w:sz w:val="20"/>
          <w:szCs w:val="20"/>
          <w:lang w:val="fr-FR"/>
        </w:rPr>
      </w:pPr>
      <w:r w:rsidRPr="005806A9">
        <w:rPr>
          <w:b/>
          <w:bCs/>
          <w:sz w:val="24"/>
          <w:szCs w:val="24"/>
          <w:lang w:val="fr-FR"/>
        </w:rPr>
        <w:t xml:space="preserve">Le 3 mars   </w:t>
      </w:r>
      <w:r w:rsidRPr="005806A9">
        <w:rPr>
          <w:b/>
          <w:bCs/>
          <w:color w:val="FF0000"/>
          <w:sz w:val="24"/>
          <w:szCs w:val="24"/>
          <w:lang w:val="fr-FR"/>
        </w:rPr>
        <w:t xml:space="preserve">Bordeaux hier et aujourd’hui </w:t>
      </w:r>
      <w:r w:rsidRPr="005806A9">
        <w:rPr>
          <w:b/>
          <w:bCs/>
          <w:sz w:val="24"/>
          <w:szCs w:val="24"/>
          <w:lang w:val="fr-FR"/>
        </w:rPr>
        <w:t xml:space="preserve">par Maryse </w:t>
      </w:r>
      <w:r w:rsidR="00DE5F51" w:rsidRPr="005806A9">
        <w:rPr>
          <w:b/>
          <w:bCs/>
          <w:sz w:val="24"/>
          <w:szCs w:val="24"/>
          <w:lang w:val="fr-FR"/>
        </w:rPr>
        <w:t>Wright</w:t>
      </w:r>
      <w:r w:rsidR="00DE5F51" w:rsidRPr="005806A9">
        <w:rPr>
          <w:sz w:val="20"/>
          <w:szCs w:val="20"/>
          <w:lang w:val="fr-FR"/>
        </w:rPr>
        <w:t xml:space="preserve">   </w:t>
      </w:r>
    </w:p>
    <w:p w14:paraId="1259B769" w14:textId="77777777" w:rsidR="00107050" w:rsidRPr="00107050" w:rsidRDefault="00107050" w:rsidP="00107050">
      <w:pPr>
        <w:rPr>
          <w:i/>
          <w:iCs/>
          <w:sz w:val="20"/>
          <w:szCs w:val="20"/>
        </w:rPr>
      </w:pPr>
      <w:r w:rsidRPr="00256DA0">
        <w:rPr>
          <w:i/>
          <w:iCs/>
          <w:sz w:val="20"/>
          <w:szCs w:val="20"/>
          <w:lang w:val="fr-FR"/>
        </w:rPr>
        <w:t xml:space="preserve">Professeur certifiée maintenant à la retraite, licenciée ès Lettres (anglais) de l’Université de Clermont-Ferrand et titulaire d’une MA (Modern French Studies) de l’Université de Loughborough, Maryse Wright a effectué la plus grande partie de sa carrière d’enseignante en Angleterre, en tant que professeur de français (dans le secondaire, puis dans un centre universitaire de langues étrangères). </w:t>
      </w:r>
      <w:r w:rsidRPr="00107050">
        <w:rPr>
          <w:i/>
          <w:iCs/>
          <w:sz w:val="20"/>
          <w:szCs w:val="20"/>
        </w:rPr>
        <w:t xml:space="preserve">Elle vit en </w:t>
      </w:r>
      <w:proofErr w:type="spellStart"/>
      <w:r w:rsidRPr="00107050">
        <w:rPr>
          <w:i/>
          <w:iCs/>
          <w:sz w:val="20"/>
          <w:szCs w:val="20"/>
        </w:rPr>
        <w:t>Angleterre</w:t>
      </w:r>
      <w:proofErr w:type="spellEnd"/>
      <w:r w:rsidRPr="00107050">
        <w:rPr>
          <w:i/>
          <w:iCs/>
          <w:sz w:val="20"/>
          <w:szCs w:val="20"/>
        </w:rPr>
        <w:t xml:space="preserve"> dans la </w:t>
      </w:r>
      <w:proofErr w:type="spellStart"/>
      <w:r w:rsidRPr="00107050">
        <w:rPr>
          <w:i/>
          <w:iCs/>
          <w:sz w:val="20"/>
          <w:szCs w:val="20"/>
        </w:rPr>
        <w:t>région</w:t>
      </w:r>
      <w:proofErr w:type="spellEnd"/>
      <w:r w:rsidRPr="00107050">
        <w:rPr>
          <w:i/>
          <w:iCs/>
          <w:sz w:val="20"/>
          <w:szCs w:val="20"/>
        </w:rPr>
        <w:t xml:space="preserve"> de Nottingham </w:t>
      </w:r>
      <w:proofErr w:type="spellStart"/>
      <w:r w:rsidRPr="00107050">
        <w:rPr>
          <w:i/>
          <w:iCs/>
          <w:sz w:val="20"/>
          <w:szCs w:val="20"/>
        </w:rPr>
        <w:t>depuis</w:t>
      </w:r>
      <w:proofErr w:type="spellEnd"/>
      <w:r w:rsidRPr="00107050">
        <w:rPr>
          <w:i/>
          <w:iCs/>
          <w:sz w:val="20"/>
          <w:szCs w:val="20"/>
        </w:rPr>
        <w:t xml:space="preserve"> 1981 et </w:t>
      </w:r>
      <w:proofErr w:type="spellStart"/>
      <w:r w:rsidRPr="00107050">
        <w:rPr>
          <w:i/>
          <w:iCs/>
          <w:sz w:val="20"/>
          <w:szCs w:val="20"/>
        </w:rPr>
        <w:t>retourne</w:t>
      </w:r>
      <w:proofErr w:type="spellEnd"/>
      <w:r w:rsidRPr="00107050">
        <w:rPr>
          <w:i/>
          <w:iCs/>
          <w:sz w:val="20"/>
          <w:szCs w:val="20"/>
        </w:rPr>
        <w:t xml:space="preserve"> </w:t>
      </w:r>
      <w:proofErr w:type="spellStart"/>
      <w:r w:rsidRPr="00107050">
        <w:rPr>
          <w:i/>
          <w:iCs/>
          <w:sz w:val="20"/>
          <w:szCs w:val="20"/>
        </w:rPr>
        <w:t>aussi</w:t>
      </w:r>
      <w:proofErr w:type="spellEnd"/>
      <w:r w:rsidRPr="00107050">
        <w:rPr>
          <w:i/>
          <w:iCs/>
          <w:sz w:val="20"/>
          <w:szCs w:val="20"/>
        </w:rPr>
        <w:t xml:space="preserve"> </w:t>
      </w:r>
      <w:proofErr w:type="spellStart"/>
      <w:r w:rsidRPr="00107050">
        <w:rPr>
          <w:i/>
          <w:iCs/>
          <w:sz w:val="20"/>
          <w:szCs w:val="20"/>
        </w:rPr>
        <w:t>souvent</w:t>
      </w:r>
      <w:proofErr w:type="spellEnd"/>
      <w:r w:rsidRPr="00107050">
        <w:rPr>
          <w:i/>
          <w:iCs/>
          <w:sz w:val="20"/>
          <w:szCs w:val="20"/>
        </w:rPr>
        <w:t xml:space="preserve"> que possible en France et dans son </w:t>
      </w:r>
      <w:proofErr w:type="spellStart"/>
      <w:r w:rsidRPr="00107050">
        <w:rPr>
          <w:i/>
          <w:iCs/>
          <w:sz w:val="20"/>
          <w:szCs w:val="20"/>
        </w:rPr>
        <w:t>département</w:t>
      </w:r>
      <w:proofErr w:type="spellEnd"/>
      <w:r w:rsidRPr="00107050">
        <w:rPr>
          <w:i/>
          <w:iCs/>
          <w:sz w:val="20"/>
          <w:szCs w:val="20"/>
        </w:rPr>
        <w:t xml:space="preserve"> </w:t>
      </w:r>
      <w:proofErr w:type="spellStart"/>
      <w:r w:rsidRPr="00107050">
        <w:rPr>
          <w:i/>
          <w:iCs/>
          <w:sz w:val="20"/>
          <w:szCs w:val="20"/>
        </w:rPr>
        <w:t>d’origine</w:t>
      </w:r>
      <w:proofErr w:type="spellEnd"/>
      <w:r w:rsidRPr="00107050">
        <w:rPr>
          <w:i/>
          <w:iCs/>
          <w:sz w:val="20"/>
          <w:szCs w:val="20"/>
        </w:rPr>
        <w:t xml:space="preserve">, la </w:t>
      </w:r>
      <w:proofErr w:type="spellStart"/>
      <w:r w:rsidRPr="00107050">
        <w:rPr>
          <w:i/>
          <w:iCs/>
          <w:sz w:val="20"/>
          <w:szCs w:val="20"/>
        </w:rPr>
        <w:t>Creuse</w:t>
      </w:r>
      <w:proofErr w:type="spellEnd"/>
      <w:r w:rsidRPr="00107050">
        <w:rPr>
          <w:i/>
          <w:iCs/>
          <w:sz w:val="20"/>
          <w:szCs w:val="20"/>
        </w:rPr>
        <w:t>.</w:t>
      </w:r>
    </w:p>
    <w:p w14:paraId="285EB070" w14:textId="77777777" w:rsidR="00EF6863" w:rsidRPr="005806A9" w:rsidRDefault="00EF6863" w:rsidP="00EF6863">
      <w:pPr>
        <w:rPr>
          <w:sz w:val="20"/>
          <w:szCs w:val="20"/>
          <w:lang w:val="fr-FR"/>
        </w:rPr>
      </w:pPr>
      <w:r w:rsidRPr="005806A9">
        <w:rPr>
          <w:sz w:val="20"/>
          <w:szCs w:val="20"/>
          <w:lang w:val="fr-FR"/>
        </w:rPr>
        <w:t>Classée au patrimoine mondial de l'Unesco depuis 2007, Bordeaux est une ville magnifique à visiter. En plus, de grands travaux de rénovation depuis le début des années 2000 en ont complètement transformé l’atmosphère de sorte que le promeneur féru d’histoire peut continuer à découvrir le passé à chaque coin de rue tout en profitant des plaisirs d’une ville moderne et dynamique. Illustrée de nombreuses photos, cette conférence retracera quelques moments importants de l’histoire de la ville et vous fera découvrir un peu du patrimoine architectural et des aspects plus modernes de Bordeaux, capitale de la Nouvelle Aquitaine.</w:t>
      </w:r>
    </w:p>
    <w:p w14:paraId="53A37707" w14:textId="77777777" w:rsidR="00EF6863" w:rsidRPr="005806A9" w:rsidRDefault="00EF6863" w:rsidP="00EF6863">
      <w:pPr>
        <w:rPr>
          <w:sz w:val="24"/>
          <w:szCs w:val="24"/>
          <w:lang w:val="fr-FR"/>
        </w:rPr>
      </w:pPr>
      <w:proofErr w:type="gramStart"/>
      <w:r w:rsidRPr="005806A9">
        <w:rPr>
          <w:b/>
          <w:bCs/>
          <w:sz w:val="24"/>
          <w:szCs w:val="24"/>
          <w:lang w:val="fr-FR"/>
        </w:rPr>
        <w:t>le</w:t>
      </w:r>
      <w:proofErr w:type="gramEnd"/>
      <w:r w:rsidRPr="005806A9">
        <w:rPr>
          <w:b/>
          <w:bCs/>
          <w:sz w:val="24"/>
          <w:szCs w:val="24"/>
          <w:lang w:val="fr-FR"/>
        </w:rPr>
        <w:t xml:space="preserve"> 17 mars</w:t>
      </w:r>
      <w:r w:rsidRPr="005806A9">
        <w:rPr>
          <w:sz w:val="24"/>
          <w:szCs w:val="24"/>
          <w:lang w:val="fr-FR"/>
        </w:rPr>
        <w:tab/>
      </w:r>
      <w:r w:rsidRPr="005806A9">
        <w:rPr>
          <w:b/>
          <w:bCs/>
          <w:color w:val="FF0000"/>
          <w:sz w:val="24"/>
          <w:szCs w:val="24"/>
          <w:lang w:val="fr-FR"/>
        </w:rPr>
        <w:t>Assemblée Générale</w:t>
      </w:r>
    </w:p>
    <w:p w14:paraId="6A42F76F" w14:textId="0A28C4CC" w:rsidR="00A1339E" w:rsidRPr="005806A9" w:rsidRDefault="00A1339E" w:rsidP="00AF0C89">
      <w:pPr>
        <w:spacing w:after="0" w:line="240" w:lineRule="auto"/>
        <w:rPr>
          <w:rFonts w:cstheme="minorHAnsi"/>
          <w:sz w:val="16"/>
          <w:szCs w:val="16"/>
          <w:lang w:val="fr-FR"/>
        </w:rPr>
      </w:pPr>
    </w:p>
    <w:p w14:paraId="6A42F770" w14:textId="77777777" w:rsidR="00FC0F80" w:rsidRPr="005806A9" w:rsidRDefault="00FC0F80" w:rsidP="00AF0C89">
      <w:pPr>
        <w:spacing w:after="0" w:line="240" w:lineRule="auto"/>
        <w:rPr>
          <w:rFonts w:cstheme="minorHAnsi"/>
          <w:b/>
          <w:bCs/>
          <w:sz w:val="16"/>
          <w:szCs w:val="16"/>
          <w:lang w:val="fr-FR"/>
        </w:rPr>
      </w:pPr>
    </w:p>
    <w:p w14:paraId="4D5818AC" w14:textId="47B757B9" w:rsidR="005046C8" w:rsidRPr="005806A9" w:rsidRDefault="005046C8" w:rsidP="00AF0C89">
      <w:pPr>
        <w:spacing w:after="0" w:line="240" w:lineRule="auto"/>
        <w:rPr>
          <w:rFonts w:eastAsia="Times New Roman" w:cstheme="minorHAnsi"/>
          <w:b/>
          <w:bCs/>
          <w:color w:val="FF0000"/>
          <w:sz w:val="20"/>
          <w:szCs w:val="20"/>
          <w:lang w:val="fr-FR" w:eastAsia="en-GB"/>
        </w:rPr>
      </w:pPr>
    </w:p>
    <w:p w14:paraId="5FAD3ADB" w14:textId="77777777" w:rsidR="005046C8" w:rsidRPr="005806A9" w:rsidRDefault="005046C8" w:rsidP="00AF0C89">
      <w:pPr>
        <w:spacing w:after="0" w:line="240" w:lineRule="auto"/>
        <w:rPr>
          <w:rFonts w:eastAsia="Times New Roman" w:cstheme="minorHAnsi"/>
          <w:b/>
          <w:bCs/>
          <w:color w:val="FF0000"/>
          <w:sz w:val="20"/>
          <w:szCs w:val="20"/>
          <w:lang w:val="fr-FR" w:eastAsia="en-GB"/>
        </w:rPr>
      </w:pPr>
    </w:p>
    <w:p w14:paraId="6A42F781" w14:textId="77777777" w:rsidR="00325EEA" w:rsidRPr="005806A9" w:rsidRDefault="00325EEA" w:rsidP="00AF0C89">
      <w:pPr>
        <w:spacing w:after="0" w:line="240" w:lineRule="auto"/>
        <w:rPr>
          <w:rFonts w:cstheme="minorHAnsi"/>
          <w:b/>
          <w:bCs/>
          <w:color w:val="5B9BD5" w:themeColor="accent5"/>
          <w:sz w:val="16"/>
          <w:szCs w:val="16"/>
          <w:lang w:val="fr-FR"/>
        </w:rPr>
      </w:pPr>
    </w:p>
    <w:p w14:paraId="6A42F782" w14:textId="77777777" w:rsidR="00325EEA" w:rsidRPr="005806A9" w:rsidRDefault="00325EEA" w:rsidP="00AF0C89">
      <w:pPr>
        <w:spacing w:after="0" w:line="240" w:lineRule="auto"/>
        <w:rPr>
          <w:rFonts w:cstheme="minorHAnsi"/>
          <w:b/>
          <w:bCs/>
          <w:color w:val="5B9BD5" w:themeColor="accent5"/>
          <w:sz w:val="16"/>
          <w:szCs w:val="16"/>
          <w:lang w:val="fr-FR"/>
        </w:rPr>
      </w:pPr>
    </w:p>
    <w:p w14:paraId="6A42F783" w14:textId="63B41D82" w:rsidR="00325EEA" w:rsidRDefault="00325EEA" w:rsidP="00AF0C89">
      <w:pPr>
        <w:spacing w:after="0" w:line="240" w:lineRule="auto"/>
        <w:rPr>
          <w:rFonts w:cstheme="minorHAnsi"/>
          <w:b/>
          <w:bCs/>
          <w:color w:val="5B9BD5" w:themeColor="accent5"/>
          <w:sz w:val="16"/>
          <w:szCs w:val="16"/>
          <w:lang w:val="fr-FR"/>
        </w:rPr>
      </w:pPr>
    </w:p>
    <w:p w14:paraId="0FDCFA64" w14:textId="77777777" w:rsidR="00592A99" w:rsidRPr="005806A9" w:rsidRDefault="00592A99" w:rsidP="00AF0C89">
      <w:pPr>
        <w:spacing w:after="0" w:line="240" w:lineRule="auto"/>
        <w:rPr>
          <w:rFonts w:cstheme="minorHAnsi"/>
          <w:b/>
          <w:bCs/>
          <w:color w:val="5B9BD5" w:themeColor="accent5"/>
          <w:sz w:val="16"/>
          <w:szCs w:val="16"/>
          <w:lang w:val="fr-FR"/>
        </w:rPr>
      </w:pPr>
    </w:p>
    <w:p w14:paraId="4927B109" w14:textId="222BE093" w:rsidR="000E0ACA" w:rsidRPr="005806A9" w:rsidRDefault="000E0ACA" w:rsidP="000E0ACA">
      <w:pPr>
        <w:spacing w:after="0" w:line="240" w:lineRule="auto"/>
        <w:rPr>
          <w:rFonts w:cstheme="minorHAnsi"/>
          <w:b/>
          <w:bCs/>
          <w:color w:val="5B9BD5" w:themeColor="accent5"/>
          <w:sz w:val="96"/>
          <w:szCs w:val="96"/>
          <w:lang w:val="fr-FR"/>
        </w:rPr>
      </w:pPr>
      <w:r w:rsidRPr="005806A9">
        <w:rPr>
          <w:rFonts w:cstheme="minorHAnsi"/>
          <w:b/>
          <w:bCs/>
          <w:color w:val="5B9BD5" w:themeColor="accent5"/>
          <w:sz w:val="96"/>
          <w:szCs w:val="96"/>
          <w:lang w:val="fr-FR"/>
        </w:rPr>
        <w:lastRenderedPageBreak/>
        <w:t xml:space="preserve">LE CERCLE </w:t>
      </w:r>
    </w:p>
    <w:p w14:paraId="12BF77A5" w14:textId="77777777" w:rsidR="000E0ACA" w:rsidRPr="005806A9" w:rsidRDefault="000E0ACA" w:rsidP="000E0ACA">
      <w:pPr>
        <w:spacing w:after="0" w:line="240" w:lineRule="auto"/>
        <w:rPr>
          <w:rFonts w:cstheme="minorHAnsi"/>
          <w:b/>
          <w:bCs/>
          <w:color w:val="5B9BD5" w:themeColor="accent5"/>
          <w:sz w:val="96"/>
          <w:szCs w:val="96"/>
          <w:lang w:val="fr-FR"/>
        </w:rPr>
      </w:pPr>
      <w:r w:rsidRPr="005806A9">
        <w:rPr>
          <w:rFonts w:cstheme="minorHAnsi"/>
          <w:b/>
          <w:sz w:val="96"/>
          <w:szCs w:val="96"/>
          <w:lang w:val="fr-FR"/>
        </w:rPr>
        <w:t>FRANÇAIS de LEICESTER</w:t>
      </w:r>
    </w:p>
    <w:p w14:paraId="565DB275" w14:textId="77777777" w:rsidR="000E0ACA" w:rsidRPr="005806A9" w:rsidRDefault="000E0ACA" w:rsidP="000E0ACA">
      <w:pPr>
        <w:spacing w:after="0" w:line="240" w:lineRule="auto"/>
        <w:rPr>
          <w:rFonts w:cstheme="minorHAnsi"/>
          <w:sz w:val="72"/>
          <w:szCs w:val="72"/>
          <w:lang w:val="fr-FR"/>
        </w:rPr>
      </w:pPr>
      <w:r w:rsidRPr="005806A9">
        <w:rPr>
          <w:rFonts w:cstheme="minorHAnsi"/>
          <w:sz w:val="72"/>
          <w:szCs w:val="72"/>
          <w:lang w:val="fr-FR"/>
        </w:rPr>
        <w:t xml:space="preserve">Programme </w:t>
      </w:r>
    </w:p>
    <w:p w14:paraId="5AE77C58" w14:textId="153AEA61" w:rsidR="005449C2" w:rsidRPr="005806A9" w:rsidRDefault="000E0ACA" w:rsidP="000E0ACA">
      <w:pPr>
        <w:spacing w:after="0" w:line="240" w:lineRule="auto"/>
        <w:rPr>
          <w:rFonts w:cstheme="minorHAnsi"/>
          <w:sz w:val="72"/>
          <w:szCs w:val="72"/>
          <w:lang w:val="fr-FR"/>
        </w:rPr>
      </w:pPr>
      <w:r w:rsidRPr="005806A9">
        <w:rPr>
          <w:rFonts w:cstheme="minorHAnsi"/>
          <w:sz w:val="72"/>
          <w:szCs w:val="72"/>
          <w:lang w:val="fr-FR"/>
        </w:rPr>
        <w:t>2021 – 2022</w:t>
      </w:r>
    </w:p>
    <w:p w14:paraId="103E5558" w14:textId="0876C5B3" w:rsidR="0026087E" w:rsidRPr="005806A9" w:rsidRDefault="0026087E" w:rsidP="000E0ACA">
      <w:pPr>
        <w:spacing w:after="0" w:line="240" w:lineRule="auto"/>
        <w:rPr>
          <w:rFonts w:cstheme="minorHAnsi"/>
          <w:sz w:val="72"/>
          <w:szCs w:val="72"/>
          <w:lang w:val="fr-FR"/>
        </w:rPr>
      </w:pPr>
      <w:r w:rsidRPr="005806A9">
        <w:rPr>
          <w:rFonts w:cstheme="minorHAnsi"/>
          <w:noProof/>
          <w:sz w:val="16"/>
          <w:szCs w:val="16"/>
          <w:lang w:val="fr-FR" w:eastAsia="en-GB"/>
        </w:rPr>
        <w:drawing>
          <wp:inline distT="0" distB="0" distL="0" distR="0" wp14:anchorId="4F8B1D0C" wp14:editId="5DDA8892">
            <wp:extent cx="2959100" cy="2065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2065020"/>
                    </a:xfrm>
                    <a:prstGeom prst="rect">
                      <a:avLst/>
                    </a:prstGeom>
                    <a:noFill/>
                    <a:ln>
                      <a:noFill/>
                    </a:ln>
                  </pic:spPr>
                </pic:pic>
              </a:graphicData>
            </a:graphic>
          </wp:inline>
        </w:drawing>
      </w:r>
    </w:p>
    <w:p w14:paraId="1A7F34B0" w14:textId="4CF93A6A" w:rsidR="0026087E" w:rsidRPr="005806A9" w:rsidRDefault="0026087E" w:rsidP="000E0ACA">
      <w:pPr>
        <w:spacing w:after="0" w:line="240" w:lineRule="auto"/>
        <w:rPr>
          <w:rFonts w:cstheme="minorHAnsi"/>
          <w:sz w:val="16"/>
          <w:szCs w:val="16"/>
          <w:lang w:val="fr-FR"/>
        </w:rPr>
      </w:pPr>
      <w:r w:rsidRPr="005806A9">
        <w:rPr>
          <w:rFonts w:cstheme="minorHAnsi"/>
          <w:noProof/>
          <w:sz w:val="16"/>
          <w:szCs w:val="16"/>
          <w:lang w:val="fr-FR" w:eastAsia="en-GB"/>
        </w:rPr>
        <mc:AlternateContent>
          <mc:Choice Requires="wpg">
            <w:drawing>
              <wp:inline distT="0" distB="0" distL="0" distR="0" wp14:anchorId="1042D47F" wp14:editId="6EDEB366">
                <wp:extent cx="2918460" cy="3240405"/>
                <wp:effectExtent l="0" t="0" r="0"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3240405"/>
                          <a:chOff x="0" y="0"/>
                          <a:chExt cx="29591" cy="33913"/>
                        </a:xfrm>
                      </wpg:grpSpPr>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 cy="2959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flipV="1">
                            <a:off x="0" y="33381"/>
                            <a:ext cx="29591"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515FD" w14:textId="77777777" w:rsidR="0026087E" w:rsidRPr="003F7381" w:rsidRDefault="0026087E" w:rsidP="0026087E">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1042D47F" id="Group 7" o:spid="_x0000_s1026" style="width:229.8pt;height:255.15pt;mso-position-horizontal-relative:char;mso-position-vertical-relative:line" coordsize="29591,33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9591;height:29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6" o:spid="_x0000_s1028" type="#_x0000_t202" style="position:absolute;top:33381;width:29591;height:53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" stroked="f">
                  <v:textbox>
                    <w:txbxContent>
                      <w:p w14:paraId="1D1515FD" w14:textId="77777777" w:rsidR="0026087E" w:rsidRPr="003F7381" w:rsidRDefault="0026087E" w:rsidP="0026087E">
                        <w:pPr>
                          <w:rPr>
                            <w:sz w:val="18"/>
                            <w:szCs w:val="18"/>
                          </w:rPr>
                        </w:pPr>
                      </w:p>
                    </w:txbxContent>
                  </v:textbox>
                </v:shape>
                <w10:anchorlock/>
              </v:group>
            </w:pict>
          </mc:Fallback>
        </mc:AlternateContent>
      </w:r>
    </w:p>
    <w:p w14:paraId="1E06980F" w14:textId="77777777" w:rsidR="005449C2" w:rsidRPr="005806A9" w:rsidRDefault="005449C2" w:rsidP="00F83481">
      <w:pPr>
        <w:spacing w:after="0" w:line="240" w:lineRule="auto"/>
        <w:rPr>
          <w:rFonts w:cstheme="minorHAnsi"/>
          <w:sz w:val="16"/>
          <w:szCs w:val="16"/>
          <w:lang w:val="fr-FR"/>
        </w:rPr>
      </w:pPr>
    </w:p>
    <w:tbl>
      <w:tblPr>
        <w:tblStyle w:val="TableGrid"/>
        <w:tblW w:w="0" w:type="auto"/>
        <w:tblLook w:val="04A0" w:firstRow="1" w:lastRow="0" w:firstColumn="1" w:lastColumn="0" w:noHBand="0" w:noVBand="1"/>
      </w:tblPr>
      <w:tblGrid>
        <w:gridCol w:w="4650"/>
      </w:tblGrid>
      <w:tr w:rsidR="00F83481" w:rsidRPr="005806A9" w14:paraId="0EA88297" w14:textId="77777777" w:rsidTr="00F34BAB">
        <w:tc>
          <w:tcPr>
            <w:tcW w:w="4650" w:type="dxa"/>
          </w:tcPr>
          <w:p w14:paraId="41A389B6" w14:textId="77777777" w:rsidR="00F83481" w:rsidRPr="000317EF" w:rsidRDefault="00F83481" w:rsidP="00F34BAB">
            <w:pPr>
              <w:rPr>
                <w:rFonts w:cstheme="minorHAnsi"/>
                <w:sz w:val="24"/>
                <w:szCs w:val="24"/>
              </w:rPr>
            </w:pPr>
            <w:r w:rsidRPr="000317EF">
              <w:rPr>
                <w:rFonts w:cstheme="minorHAnsi"/>
                <w:sz w:val="24"/>
                <w:szCs w:val="24"/>
              </w:rPr>
              <w:t>The Leicester French Circle, founded in 1899, is an Anglo-French Society welcoming everyone interested in France and the French language. Our meetings usually take the form of a presentation, in French, on a wide variety of subjects.</w:t>
            </w:r>
          </w:p>
          <w:p w14:paraId="39E6D2E6" w14:textId="77777777" w:rsidR="00F83481" w:rsidRPr="000317EF" w:rsidRDefault="00F83481" w:rsidP="00F34BAB">
            <w:pPr>
              <w:rPr>
                <w:rFonts w:cstheme="minorHAnsi"/>
                <w:sz w:val="24"/>
                <w:szCs w:val="24"/>
              </w:rPr>
            </w:pPr>
            <w:r w:rsidRPr="000317EF">
              <w:rPr>
                <w:rFonts w:cstheme="minorHAnsi"/>
                <w:sz w:val="24"/>
                <w:szCs w:val="24"/>
              </w:rPr>
              <w:t xml:space="preserve">The Leicester French Circle is affiliated to the </w:t>
            </w:r>
            <w:r w:rsidRPr="000317EF">
              <w:rPr>
                <w:rFonts w:cstheme="minorHAnsi"/>
                <w:sz w:val="24"/>
                <w:szCs w:val="24"/>
                <w:lang w:val="fr-FR"/>
              </w:rPr>
              <w:t>Alliance Française</w:t>
            </w:r>
            <w:r w:rsidRPr="000317EF">
              <w:rPr>
                <w:rFonts w:cstheme="minorHAnsi"/>
                <w:sz w:val="24"/>
                <w:szCs w:val="24"/>
              </w:rPr>
              <w:t>, an association that supports French Circles around Britain and similar societies abroad. The aim of this worldwide association is the diffusion of the French language and French culture.</w:t>
            </w:r>
          </w:p>
          <w:p w14:paraId="67359BD7" w14:textId="77777777" w:rsidR="00F83481" w:rsidRPr="005806A9" w:rsidRDefault="00F83481" w:rsidP="00F34BAB">
            <w:pPr>
              <w:rPr>
                <w:rFonts w:cstheme="minorHAnsi"/>
                <w:sz w:val="16"/>
                <w:szCs w:val="16"/>
                <w:lang w:val="fr-FR"/>
              </w:rPr>
            </w:pPr>
          </w:p>
        </w:tc>
      </w:tr>
    </w:tbl>
    <w:p w14:paraId="5C7497A0" w14:textId="77777777" w:rsidR="00F83481" w:rsidRPr="005806A9" w:rsidRDefault="00F83481" w:rsidP="00F83481">
      <w:pPr>
        <w:spacing w:after="0" w:line="240" w:lineRule="auto"/>
        <w:rPr>
          <w:rFonts w:cstheme="minorHAnsi"/>
          <w:sz w:val="16"/>
          <w:szCs w:val="16"/>
          <w:lang w:val="fr-FR"/>
        </w:rPr>
      </w:pPr>
      <w:r w:rsidRPr="005806A9">
        <w:rPr>
          <w:rFonts w:cstheme="minorHAnsi"/>
          <w:sz w:val="16"/>
          <w:szCs w:val="16"/>
          <w:lang w:val="fr-FR"/>
        </w:rPr>
        <w:t xml:space="preserve"> </w:t>
      </w:r>
    </w:p>
    <w:tbl>
      <w:tblPr>
        <w:tblStyle w:val="TableGrid"/>
        <w:tblW w:w="4685" w:type="dxa"/>
        <w:tblLook w:val="04A0" w:firstRow="1" w:lastRow="0" w:firstColumn="1" w:lastColumn="0" w:noHBand="0" w:noVBand="1"/>
      </w:tblPr>
      <w:tblGrid>
        <w:gridCol w:w="4685"/>
      </w:tblGrid>
      <w:tr w:rsidR="00F83481" w:rsidRPr="005806A9" w14:paraId="47D7F2A1" w14:textId="77777777" w:rsidTr="00F34BAB">
        <w:trPr>
          <w:trHeight w:val="543"/>
        </w:trPr>
        <w:tc>
          <w:tcPr>
            <w:tcW w:w="4685" w:type="dxa"/>
          </w:tcPr>
          <w:p w14:paraId="7FE9CFDB" w14:textId="77777777" w:rsidR="00F83481" w:rsidRPr="00256DA0" w:rsidRDefault="00F83481" w:rsidP="00F34BAB">
            <w:pPr>
              <w:rPr>
                <w:rFonts w:cstheme="minorHAnsi"/>
                <w:b/>
                <w:bCs/>
                <w:color w:val="FF0000"/>
                <w:sz w:val="24"/>
                <w:szCs w:val="24"/>
              </w:rPr>
            </w:pPr>
            <w:r w:rsidRPr="00256DA0">
              <w:rPr>
                <w:rFonts w:cstheme="minorHAnsi"/>
                <w:b/>
                <w:bCs/>
                <w:color w:val="FF0000"/>
                <w:sz w:val="24"/>
                <w:szCs w:val="24"/>
              </w:rPr>
              <w:t>Website: www.leicesterfrenchcircle.co.uk</w:t>
            </w:r>
          </w:p>
        </w:tc>
      </w:tr>
    </w:tbl>
    <w:p w14:paraId="042B7287" w14:textId="77777777" w:rsidR="005449C2" w:rsidRPr="00256DA0" w:rsidRDefault="005449C2" w:rsidP="00F83481">
      <w:pPr>
        <w:spacing w:after="0" w:line="240" w:lineRule="auto"/>
        <w:rPr>
          <w:rFonts w:cstheme="minorHAnsi"/>
          <w:sz w:val="16"/>
          <w:szCs w:val="16"/>
        </w:rPr>
      </w:pPr>
    </w:p>
    <w:p w14:paraId="2E7A774F" w14:textId="77777777" w:rsidR="005449C2" w:rsidRPr="00256DA0" w:rsidRDefault="005449C2" w:rsidP="00F83481">
      <w:pPr>
        <w:spacing w:after="0" w:line="240" w:lineRule="auto"/>
        <w:rPr>
          <w:rFonts w:cstheme="minorHAnsi"/>
          <w:sz w:val="16"/>
          <w:szCs w:val="16"/>
        </w:rPr>
      </w:pPr>
    </w:p>
    <w:p w14:paraId="61F9443A" w14:textId="77777777" w:rsidR="00F83481" w:rsidRPr="00256DA0" w:rsidRDefault="00F83481" w:rsidP="00F83481">
      <w:pPr>
        <w:spacing w:after="0" w:line="240" w:lineRule="auto"/>
        <w:rPr>
          <w:rFonts w:cstheme="minorHAnsi"/>
          <w:sz w:val="16"/>
          <w:szCs w:val="16"/>
        </w:rPr>
      </w:pPr>
    </w:p>
    <w:tbl>
      <w:tblPr>
        <w:tblStyle w:val="TableGrid"/>
        <w:tblW w:w="0" w:type="auto"/>
        <w:tblLook w:val="04A0" w:firstRow="1" w:lastRow="0" w:firstColumn="1" w:lastColumn="0" w:noHBand="0" w:noVBand="1"/>
      </w:tblPr>
      <w:tblGrid>
        <w:gridCol w:w="4650"/>
      </w:tblGrid>
      <w:tr w:rsidR="00F83481" w:rsidRPr="005806A9" w14:paraId="68F3BCFB" w14:textId="77777777" w:rsidTr="00F34BAB">
        <w:tc>
          <w:tcPr>
            <w:tcW w:w="4650" w:type="dxa"/>
          </w:tcPr>
          <w:p w14:paraId="32BB5FCE" w14:textId="77777777" w:rsidR="00F83481" w:rsidRPr="000317EF" w:rsidRDefault="00F83481" w:rsidP="00F34BAB">
            <w:pPr>
              <w:rPr>
                <w:rFonts w:cstheme="minorHAnsi"/>
                <w:b/>
                <w:bCs/>
                <w:sz w:val="32"/>
                <w:szCs w:val="32"/>
              </w:rPr>
            </w:pPr>
            <w:r w:rsidRPr="000317EF">
              <w:rPr>
                <w:rFonts w:cstheme="minorHAnsi"/>
                <w:b/>
                <w:bCs/>
                <w:sz w:val="32"/>
                <w:szCs w:val="32"/>
              </w:rPr>
              <w:t>MEETINGS</w:t>
            </w:r>
          </w:p>
          <w:p w14:paraId="5957298B" w14:textId="7A59EC7C" w:rsidR="00F83481" w:rsidRPr="000317EF" w:rsidRDefault="00F83481" w:rsidP="00F34BAB">
            <w:pPr>
              <w:rPr>
                <w:rFonts w:cstheme="minorHAnsi"/>
                <w:sz w:val="24"/>
                <w:szCs w:val="24"/>
              </w:rPr>
            </w:pPr>
            <w:r w:rsidRPr="000317EF">
              <w:rPr>
                <w:rFonts w:cstheme="minorHAnsi"/>
                <w:sz w:val="24"/>
                <w:szCs w:val="24"/>
              </w:rPr>
              <w:t xml:space="preserve">Our meetings are held from </w:t>
            </w:r>
            <w:r w:rsidR="0026087E" w:rsidRPr="000317EF">
              <w:rPr>
                <w:rFonts w:cstheme="minorHAnsi"/>
                <w:sz w:val="24"/>
                <w:szCs w:val="24"/>
              </w:rPr>
              <w:t>Septem</w:t>
            </w:r>
            <w:r w:rsidRPr="000317EF">
              <w:rPr>
                <w:rFonts w:cstheme="minorHAnsi"/>
                <w:sz w:val="24"/>
                <w:szCs w:val="24"/>
              </w:rPr>
              <w:t xml:space="preserve">ber to March on Thursday evenings. </w:t>
            </w:r>
          </w:p>
          <w:p w14:paraId="7FE18CD0" w14:textId="77777777" w:rsidR="00F83481" w:rsidRPr="000317EF" w:rsidRDefault="00F83481" w:rsidP="00F34BAB">
            <w:pPr>
              <w:rPr>
                <w:rFonts w:cstheme="minorHAnsi"/>
                <w:sz w:val="24"/>
                <w:szCs w:val="24"/>
              </w:rPr>
            </w:pPr>
            <w:r w:rsidRPr="000317EF">
              <w:rPr>
                <w:rFonts w:cstheme="minorHAnsi"/>
                <w:sz w:val="24"/>
                <w:szCs w:val="24"/>
              </w:rPr>
              <w:t xml:space="preserve">For the 2021-22 season, all meetings will be “virtual”, with talks being delivered via Zoom. </w:t>
            </w:r>
          </w:p>
          <w:p w14:paraId="0AE4072B" w14:textId="77777777" w:rsidR="00F83481" w:rsidRPr="005806A9" w:rsidRDefault="00F83481" w:rsidP="00F34BAB">
            <w:pPr>
              <w:rPr>
                <w:rFonts w:cstheme="minorHAnsi"/>
                <w:sz w:val="16"/>
                <w:szCs w:val="16"/>
                <w:lang w:val="fr-FR"/>
              </w:rPr>
            </w:pPr>
          </w:p>
        </w:tc>
      </w:tr>
    </w:tbl>
    <w:p w14:paraId="69A5EA82" w14:textId="77777777" w:rsidR="00F83481" w:rsidRPr="005806A9" w:rsidRDefault="00F83481" w:rsidP="00F83481">
      <w:pPr>
        <w:spacing w:after="0" w:line="240" w:lineRule="auto"/>
        <w:rPr>
          <w:rFonts w:cstheme="minorHAnsi"/>
          <w:sz w:val="16"/>
          <w:szCs w:val="16"/>
          <w:lang w:val="fr-FR"/>
        </w:rPr>
      </w:pPr>
    </w:p>
    <w:p w14:paraId="1D226AB3" w14:textId="77777777" w:rsidR="00F83481" w:rsidRPr="005806A9" w:rsidRDefault="00F83481" w:rsidP="00F83481">
      <w:pPr>
        <w:spacing w:after="0" w:line="240" w:lineRule="auto"/>
        <w:rPr>
          <w:rFonts w:cstheme="minorHAnsi"/>
          <w:sz w:val="16"/>
          <w:szCs w:val="16"/>
          <w:lang w:val="fr-FR"/>
        </w:rPr>
      </w:pPr>
    </w:p>
    <w:tbl>
      <w:tblPr>
        <w:tblStyle w:val="TableGrid"/>
        <w:tblW w:w="0" w:type="auto"/>
        <w:tblLook w:val="04A0" w:firstRow="1" w:lastRow="0" w:firstColumn="1" w:lastColumn="0" w:noHBand="0" w:noVBand="1"/>
      </w:tblPr>
      <w:tblGrid>
        <w:gridCol w:w="4650"/>
      </w:tblGrid>
      <w:tr w:rsidR="00F83481" w:rsidRPr="005806A9" w14:paraId="29FD0160" w14:textId="77777777" w:rsidTr="00F34BAB">
        <w:tc>
          <w:tcPr>
            <w:tcW w:w="4650" w:type="dxa"/>
          </w:tcPr>
          <w:p w14:paraId="4C6416F7" w14:textId="77777777" w:rsidR="00F83481" w:rsidRPr="000317EF" w:rsidRDefault="00F83481" w:rsidP="00F34BAB">
            <w:pPr>
              <w:rPr>
                <w:rFonts w:cstheme="minorHAnsi"/>
                <w:b/>
                <w:bCs/>
                <w:sz w:val="32"/>
                <w:szCs w:val="32"/>
              </w:rPr>
            </w:pPr>
            <w:r w:rsidRPr="000317EF">
              <w:rPr>
                <w:rFonts w:cstheme="minorHAnsi"/>
                <w:b/>
                <w:bCs/>
                <w:sz w:val="32"/>
                <w:szCs w:val="32"/>
              </w:rPr>
              <w:t xml:space="preserve">ANNUAL MEMBERSHIP FEES </w:t>
            </w:r>
          </w:p>
          <w:p w14:paraId="36D1D593" w14:textId="77777777" w:rsidR="00F83481" w:rsidRPr="000317EF" w:rsidRDefault="00F83481" w:rsidP="00F34BAB">
            <w:pPr>
              <w:rPr>
                <w:rFonts w:cstheme="minorHAnsi"/>
                <w:sz w:val="24"/>
                <w:szCs w:val="24"/>
              </w:rPr>
            </w:pPr>
            <w:r w:rsidRPr="000317EF">
              <w:rPr>
                <w:rFonts w:cstheme="minorHAnsi"/>
                <w:sz w:val="24"/>
                <w:szCs w:val="24"/>
              </w:rPr>
              <w:t xml:space="preserve">Adult     £25 </w:t>
            </w:r>
          </w:p>
          <w:p w14:paraId="2AFB4C0F" w14:textId="77777777" w:rsidR="00F83481" w:rsidRPr="000317EF" w:rsidRDefault="00F83481" w:rsidP="00F34BAB">
            <w:pPr>
              <w:rPr>
                <w:rFonts w:cstheme="minorHAnsi"/>
                <w:sz w:val="24"/>
                <w:szCs w:val="24"/>
              </w:rPr>
            </w:pPr>
            <w:r w:rsidRPr="000317EF">
              <w:rPr>
                <w:rFonts w:cstheme="minorHAnsi"/>
                <w:sz w:val="24"/>
                <w:szCs w:val="24"/>
              </w:rPr>
              <w:t xml:space="preserve">Family   £40 </w:t>
            </w:r>
          </w:p>
          <w:p w14:paraId="05A1A542" w14:textId="77777777" w:rsidR="00F83481" w:rsidRPr="000317EF" w:rsidRDefault="00F83481" w:rsidP="00F34BAB">
            <w:pPr>
              <w:rPr>
                <w:rFonts w:cstheme="minorHAnsi"/>
                <w:sz w:val="24"/>
                <w:szCs w:val="24"/>
              </w:rPr>
            </w:pPr>
            <w:r w:rsidRPr="000317EF">
              <w:rPr>
                <w:rFonts w:cstheme="minorHAnsi"/>
                <w:sz w:val="24"/>
                <w:szCs w:val="24"/>
              </w:rPr>
              <w:t>Student £5</w:t>
            </w:r>
          </w:p>
          <w:p w14:paraId="169617F1" w14:textId="65B799DF" w:rsidR="00F83481" w:rsidRDefault="00F83481" w:rsidP="00F34BAB">
            <w:pPr>
              <w:rPr>
                <w:rFonts w:cstheme="minorHAnsi"/>
                <w:i/>
                <w:sz w:val="24"/>
                <w:szCs w:val="24"/>
              </w:rPr>
            </w:pPr>
            <w:r w:rsidRPr="000317EF">
              <w:rPr>
                <w:rFonts w:cstheme="minorHAnsi"/>
                <w:i/>
                <w:sz w:val="24"/>
                <w:szCs w:val="24"/>
              </w:rPr>
              <w:t>Visitors may “drop in” to individual Zoom meetings for an advance payment of £5</w:t>
            </w:r>
          </w:p>
          <w:p w14:paraId="4F96EB15" w14:textId="58E73E6A" w:rsidR="00A03C50" w:rsidRPr="00A03C50" w:rsidRDefault="00A03C50" w:rsidP="00F34BAB">
            <w:pPr>
              <w:rPr>
                <w:rFonts w:eastAsia="Times New Roman"/>
                <w:b/>
                <w:bCs/>
                <w:i/>
                <w:iCs/>
                <w:sz w:val="24"/>
                <w:szCs w:val="24"/>
              </w:rPr>
            </w:pPr>
            <w:r w:rsidRPr="00C47C4C">
              <w:rPr>
                <w:rFonts w:eastAsia="Times New Roman"/>
                <w:b/>
                <w:bCs/>
                <w:i/>
                <w:iCs/>
                <w:sz w:val="24"/>
                <w:szCs w:val="24"/>
              </w:rPr>
              <w:t>Please e-mail our treasurer at the address below at least 48 hours before the meeting which you wish to attend in order to book your place.</w:t>
            </w:r>
          </w:p>
          <w:p w14:paraId="254D853B" w14:textId="67006E58" w:rsidR="0046034E" w:rsidRPr="00256DA0" w:rsidRDefault="0046034E" w:rsidP="00F34BAB">
            <w:pPr>
              <w:rPr>
                <w:rFonts w:cstheme="minorHAnsi"/>
                <w:i/>
                <w:sz w:val="16"/>
                <w:szCs w:val="16"/>
              </w:rPr>
            </w:pPr>
          </w:p>
        </w:tc>
      </w:tr>
    </w:tbl>
    <w:p w14:paraId="144DAD8D" w14:textId="77777777" w:rsidR="0026087E" w:rsidRPr="00256DA0" w:rsidRDefault="0026087E" w:rsidP="00F83481">
      <w:pPr>
        <w:spacing w:after="0" w:line="240" w:lineRule="auto"/>
        <w:rPr>
          <w:rFonts w:cstheme="minorHAnsi"/>
          <w:sz w:val="16"/>
          <w:szCs w:val="16"/>
        </w:rPr>
      </w:pPr>
    </w:p>
    <w:p w14:paraId="7D160D25" w14:textId="77777777" w:rsidR="00F83481" w:rsidRPr="00256DA0" w:rsidRDefault="00F83481" w:rsidP="00F83481">
      <w:pPr>
        <w:spacing w:after="0" w:line="240" w:lineRule="auto"/>
        <w:rPr>
          <w:rFonts w:cstheme="minorHAnsi"/>
          <w:sz w:val="16"/>
          <w:szCs w:val="16"/>
        </w:rPr>
      </w:pPr>
    </w:p>
    <w:tbl>
      <w:tblPr>
        <w:tblStyle w:val="TableGrid"/>
        <w:tblW w:w="4709" w:type="dxa"/>
        <w:tblLook w:val="04A0" w:firstRow="1" w:lastRow="0" w:firstColumn="1" w:lastColumn="0" w:noHBand="0" w:noVBand="1"/>
      </w:tblPr>
      <w:tblGrid>
        <w:gridCol w:w="4709"/>
      </w:tblGrid>
      <w:tr w:rsidR="00F83481" w:rsidRPr="005806A9" w14:paraId="615C618C" w14:textId="77777777" w:rsidTr="00F34BAB">
        <w:trPr>
          <w:trHeight w:val="3710"/>
        </w:trPr>
        <w:tc>
          <w:tcPr>
            <w:tcW w:w="4709" w:type="dxa"/>
          </w:tcPr>
          <w:p w14:paraId="52033489" w14:textId="77777777" w:rsidR="00F83481" w:rsidRPr="005806A9" w:rsidRDefault="00F83481" w:rsidP="00F34BAB">
            <w:pPr>
              <w:rPr>
                <w:rFonts w:cstheme="minorHAnsi"/>
                <w:b/>
                <w:bCs/>
                <w:sz w:val="32"/>
                <w:szCs w:val="32"/>
                <w:lang w:val="fr-FR"/>
              </w:rPr>
            </w:pPr>
            <w:r w:rsidRPr="005806A9">
              <w:rPr>
                <w:rFonts w:cstheme="minorHAnsi"/>
                <w:b/>
                <w:bCs/>
                <w:sz w:val="32"/>
                <w:szCs w:val="32"/>
                <w:lang w:val="fr-FR"/>
              </w:rPr>
              <w:t>OFFICERS</w:t>
            </w:r>
          </w:p>
          <w:p w14:paraId="60033B6B" w14:textId="77777777" w:rsidR="00F83481" w:rsidRPr="005806A9" w:rsidRDefault="00F83481" w:rsidP="00F34BAB">
            <w:pPr>
              <w:rPr>
                <w:rFonts w:cstheme="minorHAnsi"/>
                <w:b/>
                <w:bCs/>
                <w:sz w:val="32"/>
                <w:szCs w:val="32"/>
                <w:lang w:val="fr-FR"/>
              </w:rPr>
            </w:pPr>
          </w:p>
          <w:p w14:paraId="770B54EE" w14:textId="77777777" w:rsidR="00F83481" w:rsidRPr="005806A9" w:rsidRDefault="00F83481" w:rsidP="00F34BAB">
            <w:pPr>
              <w:rPr>
                <w:rFonts w:cstheme="minorHAnsi"/>
                <w:b/>
                <w:bCs/>
                <w:sz w:val="28"/>
                <w:szCs w:val="28"/>
                <w:lang w:val="fr-FR"/>
              </w:rPr>
            </w:pPr>
            <w:r w:rsidRPr="005806A9">
              <w:rPr>
                <w:rFonts w:cstheme="minorHAnsi"/>
                <w:b/>
                <w:bCs/>
                <w:sz w:val="28"/>
                <w:szCs w:val="28"/>
                <w:lang w:val="fr-FR"/>
              </w:rPr>
              <w:t>Président</w:t>
            </w:r>
          </w:p>
          <w:p w14:paraId="08C61F3B" w14:textId="77777777" w:rsidR="00F83481" w:rsidRPr="005806A9" w:rsidRDefault="00F83481" w:rsidP="00F34BAB">
            <w:pPr>
              <w:rPr>
                <w:rFonts w:cstheme="minorHAnsi"/>
                <w:b/>
                <w:sz w:val="24"/>
                <w:szCs w:val="24"/>
                <w:lang w:val="fr-FR"/>
              </w:rPr>
            </w:pPr>
            <w:r w:rsidRPr="005806A9">
              <w:rPr>
                <w:rFonts w:cstheme="minorHAnsi"/>
                <w:b/>
                <w:sz w:val="24"/>
                <w:szCs w:val="24"/>
                <w:lang w:val="fr-FR"/>
              </w:rPr>
              <w:t>Hayley Harris</w:t>
            </w:r>
          </w:p>
          <w:p w14:paraId="33A8DC26" w14:textId="77777777" w:rsidR="00F83481" w:rsidRPr="005806A9" w:rsidRDefault="00256DA0" w:rsidP="00F34BAB">
            <w:pPr>
              <w:rPr>
                <w:rFonts w:cstheme="minorHAnsi"/>
                <w:b/>
                <w:color w:val="7030A0"/>
                <w:sz w:val="24"/>
                <w:szCs w:val="24"/>
                <w:lang w:val="fr-FR"/>
              </w:rPr>
            </w:pPr>
            <w:hyperlink r:id="rId11" w:history="1">
              <w:r w:rsidR="00F83481" w:rsidRPr="005806A9">
                <w:rPr>
                  <w:rStyle w:val="Hyperlink"/>
                  <w:rFonts w:cstheme="minorHAnsi"/>
                  <w:b/>
                  <w:sz w:val="24"/>
                  <w:szCs w:val="24"/>
                  <w:u w:val="none"/>
                  <w:lang w:val="fr-FR"/>
                </w:rPr>
                <w:t>leicfrenchpresident@gmail.com</w:t>
              </w:r>
            </w:hyperlink>
          </w:p>
          <w:p w14:paraId="70125CBE" w14:textId="77777777" w:rsidR="00F83481" w:rsidRPr="005806A9" w:rsidRDefault="00F83481" w:rsidP="00F34BAB">
            <w:pPr>
              <w:rPr>
                <w:rFonts w:cstheme="minorHAnsi"/>
                <w:b/>
                <w:color w:val="7030A0"/>
                <w:sz w:val="24"/>
                <w:szCs w:val="24"/>
                <w:lang w:val="fr-FR"/>
              </w:rPr>
            </w:pPr>
          </w:p>
          <w:p w14:paraId="0B7CD50B" w14:textId="77777777" w:rsidR="00F83481" w:rsidRPr="005806A9" w:rsidRDefault="00F83481" w:rsidP="00F34BAB">
            <w:pPr>
              <w:rPr>
                <w:rFonts w:cstheme="minorHAnsi"/>
                <w:b/>
                <w:color w:val="7030A0"/>
                <w:sz w:val="24"/>
                <w:szCs w:val="24"/>
                <w:lang w:val="fr-FR"/>
              </w:rPr>
            </w:pPr>
          </w:p>
          <w:p w14:paraId="4F05CFC0" w14:textId="77777777" w:rsidR="00F83481" w:rsidRPr="005806A9" w:rsidRDefault="00F83481" w:rsidP="00F34BAB">
            <w:pPr>
              <w:rPr>
                <w:rFonts w:cstheme="minorHAnsi"/>
                <w:b/>
                <w:bCs/>
                <w:sz w:val="28"/>
                <w:szCs w:val="28"/>
                <w:lang w:val="fr-FR"/>
              </w:rPr>
            </w:pPr>
            <w:r w:rsidRPr="005806A9">
              <w:rPr>
                <w:rFonts w:cstheme="minorHAnsi"/>
                <w:b/>
                <w:bCs/>
                <w:sz w:val="28"/>
                <w:szCs w:val="28"/>
                <w:lang w:val="fr-FR"/>
              </w:rPr>
              <w:t>Trésorier</w:t>
            </w:r>
          </w:p>
          <w:p w14:paraId="2CFFE0E7" w14:textId="77777777" w:rsidR="00F83481" w:rsidRPr="005806A9" w:rsidRDefault="00F83481" w:rsidP="00F34BAB">
            <w:pPr>
              <w:rPr>
                <w:rFonts w:cstheme="minorHAnsi"/>
                <w:b/>
                <w:sz w:val="24"/>
                <w:szCs w:val="24"/>
                <w:lang w:val="fr-FR"/>
              </w:rPr>
            </w:pPr>
            <w:r w:rsidRPr="005806A9">
              <w:rPr>
                <w:rFonts w:cstheme="minorHAnsi"/>
                <w:b/>
                <w:sz w:val="24"/>
                <w:szCs w:val="24"/>
                <w:lang w:val="fr-FR"/>
              </w:rPr>
              <w:t xml:space="preserve">Robert Ellwood </w:t>
            </w:r>
          </w:p>
          <w:p w14:paraId="6F63C3D3" w14:textId="066AD23A" w:rsidR="00F83481" w:rsidRPr="005806A9" w:rsidRDefault="00256DA0" w:rsidP="00F34BAB">
            <w:pPr>
              <w:rPr>
                <w:rFonts w:cstheme="minorHAnsi"/>
                <w:color w:val="0070C0"/>
                <w:sz w:val="16"/>
                <w:szCs w:val="16"/>
                <w:lang w:val="fr-FR"/>
              </w:rPr>
            </w:pPr>
            <w:hyperlink r:id="rId12" w:history="1">
              <w:r w:rsidR="007E24CC" w:rsidRPr="001E056F">
                <w:rPr>
                  <w:rStyle w:val="Hyperlink"/>
                  <w:rFonts w:eastAsia="Times New Roman"/>
                  <w:b/>
                  <w:bCs/>
                  <w:sz w:val="24"/>
                  <w:szCs w:val="24"/>
                  <w:u w:val="none"/>
                </w:rPr>
                <w:t>contact@leicesterfrenchcircle.co.uk</w:t>
              </w:r>
            </w:hyperlink>
          </w:p>
        </w:tc>
      </w:tr>
    </w:tbl>
    <w:p w14:paraId="71A69B84" w14:textId="658FE5ED" w:rsidR="00F83481" w:rsidRPr="005806A9" w:rsidRDefault="00F83481" w:rsidP="00F83481">
      <w:pPr>
        <w:spacing w:after="0" w:line="240" w:lineRule="auto"/>
        <w:rPr>
          <w:rFonts w:cstheme="minorHAnsi"/>
          <w:sz w:val="16"/>
          <w:szCs w:val="16"/>
          <w:lang w:val="fr-FR"/>
        </w:rPr>
      </w:pPr>
    </w:p>
    <w:p w14:paraId="23FEDEDA" w14:textId="1A1AE7CA" w:rsidR="00267E04" w:rsidRPr="005806A9" w:rsidRDefault="00267E04" w:rsidP="00AF0C89">
      <w:pPr>
        <w:spacing w:after="0" w:line="240" w:lineRule="auto"/>
        <w:rPr>
          <w:rFonts w:cstheme="minorHAnsi"/>
          <w:sz w:val="16"/>
          <w:szCs w:val="16"/>
          <w:lang w:val="fr-FR"/>
        </w:rPr>
      </w:pPr>
    </w:p>
    <w:p w14:paraId="67D81775" w14:textId="5B725936" w:rsidR="00267E04" w:rsidRPr="005806A9" w:rsidRDefault="00267E04" w:rsidP="00AF0C89">
      <w:pPr>
        <w:spacing w:after="0" w:line="240" w:lineRule="auto"/>
        <w:rPr>
          <w:rFonts w:cstheme="minorHAnsi"/>
          <w:sz w:val="16"/>
          <w:szCs w:val="16"/>
          <w:lang w:val="fr-FR"/>
        </w:rPr>
      </w:pPr>
    </w:p>
    <w:sectPr w:rsidR="00267E04" w:rsidRPr="005806A9" w:rsidSect="0005676B">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6B"/>
    <w:rsid w:val="00000A5E"/>
    <w:rsid w:val="00007FF7"/>
    <w:rsid w:val="000317EF"/>
    <w:rsid w:val="0004276B"/>
    <w:rsid w:val="0005412E"/>
    <w:rsid w:val="000555B8"/>
    <w:rsid w:val="0005676B"/>
    <w:rsid w:val="000E0ACA"/>
    <w:rsid w:val="000F1CC6"/>
    <w:rsid w:val="00102ADE"/>
    <w:rsid w:val="00107050"/>
    <w:rsid w:val="0010754B"/>
    <w:rsid w:val="00134782"/>
    <w:rsid w:val="00154E9D"/>
    <w:rsid w:val="001732CF"/>
    <w:rsid w:val="001A53F3"/>
    <w:rsid w:val="001B1AD4"/>
    <w:rsid w:val="001C0530"/>
    <w:rsid w:val="001C676C"/>
    <w:rsid w:val="00256DA0"/>
    <w:rsid w:val="0026087E"/>
    <w:rsid w:val="00267E04"/>
    <w:rsid w:val="0028174A"/>
    <w:rsid w:val="00291E9C"/>
    <w:rsid w:val="002A3B5E"/>
    <w:rsid w:val="002A5D43"/>
    <w:rsid w:val="002A658A"/>
    <w:rsid w:val="002B4FB3"/>
    <w:rsid w:val="00325EEA"/>
    <w:rsid w:val="0033543B"/>
    <w:rsid w:val="00336474"/>
    <w:rsid w:val="003413DC"/>
    <w:rsid w:val="003A38CB"/>
    <w:rsid w:val="003C2D39"/>
    <w:rsid w:val="003D3AFE"/>
    <w:rsid w:val="003F2A67"/>
    <w:rsid w:val="003F60E2"/>
    <w:rsid w:val="003F7381"/>
    <w:rsid w:val="004010F9"/>
    <w:rsid w:val="0046034E"/>
    <w:rsid w:val="00487B6F"/>
    <w:rsid w:val="00496E20"/>
    <w:rsid w:val="004C195B"/>
    <w:rsid w:val="004F1708"/>
    <w:rsid w:val="005046C8"/>
    <w:rsid w:val="00523E44"/>
    <w:rsid w:val="00527520"/>
    <w:rsid w:val="005449C2"/>
    <w:rsid w:val="0056470F"/>
    <w:rsid w:val="005806A9"/>
    <w:rsid w:val="00581F71"/>
    <w:rsid w:val="00592A99"/>
    <w:rsid w:val="00642015"/>
    <w:rsid w:val="00644E7E"/>
    <w:rsid w:val="00652818"/>
    <w:rsid w:val="00662EEC"/>
    <w:rsid w:val="006B163F"/>
    <w:rsid w:val="006C14F0"/>
    <w:rsid w:val="006E647B"/>
    <w:rsid w:val="00747EB5"/>
    <w:rsid w:val="00754B3F"/>
    <w:rsid w:val="00796540"/>
    <w:rsid w:val="007C47E1"/>
    <w:rsid w:val="007E24CC"/>
    <w:rsid w:val="0086359D"/>
    <w:rsid w:val="008845DA"/>
    <w:rsid w:val="008853EE"/>
    <w:rsid w:val="008B687C"/>
    <w:rsid w:val="008C6D5B"/>
    <w:rsid w:val="008C7F3C"/>
    <w:rsid w:val="008D682A"/>
    <w:rsid w:val="008E16A7"/>
    <w:rsid w:val="008E5896"/>
    <w:rsid w:val="008F38F6"/>
    <w:rsid w:val="00913F27"/>
    <w:rsid w:val="0093453A"/>
    <w:rsid w:val="00942607"/>
    <w:rsid w:val="00956173"/>
    <w:rsid w:val="00985F25"/>
    <w:rsid w:val="009A6093"/>
    <w:rsid w:val="009D1640"/>
    <w:rsid w:val="009E026F"/>
    <w:rsid w:val="009E20C0"/>
    <w:rsid w:val="00A03C50"/>
    <w:rsid w:val="00A1339E"/>
    <w:rsid w:val="00A22E18"/>
    <w:rsid w:val="00A25EEB"/>
    <w:rsid w:val="00A44CD7"/>
    <w:rsid w:val="00A80D1F"/>
    <w:rsid w:val="00A91EE7"/>
    <w:rsid w:val="00AA7D9B"/>
    <w:rsid w:val="00AB0DD9"/>
    <w:rsid w:val="00AB779C"/>
    <w:rsid w:val="00AF0C89"/>
    <w:rsid w:val="00AF23A4"/>
    <w:rsid w:val="00AF6681"/>
    <w:rsid w:val="00B16CA9"/>
    <w:rsid w:val="00BA0260"/>
    <w:rsid w:val="00BA4482"/>
    <w:rsid w:val="00BB7C49"/>
    <w:rsid w:val="00BF58A8"/>
    <w:rsid w:val="00C22703"/>
    <w:rsid w:val="00C5741D"/>
    <w:rsid w:val="00CF0B5E"/>
    <w:rsid w:val="00D33375"/>
    <w:rsid w:val="00D615A9"/>
    <w:rsid w:val="00D92AD1"/>
    <w:rsid w:val="00DB4CD2"/>
    <w:rsid w:val="00DD4DCD"/>
    <w:rsid w:val="00DE5F51"/>
    <w:rsid w:val="00DF51D2"/>
    <w:rsid w:val="00E151E9"/>
    <w:rsid w:val="00E23A4D"/>
    <w:rsid w:val="00E54B12"/>
    <w:rsid w:val="00E7447D"/>
    <w:rsid w:val="00E90FEB"/>
    <w:rsid w:val="00ED56B4"/>
    <w:rsid w:val="00EF6863"/>
    <w:rsid w:val="00F6211D"/>
    <w:rsid w:val="00F83481"/>
    <w:rsid w:val="00F86FDB"/>
    <w:rsid w:val="00F91C2A"/>
    <w:rsid w:val="00FA5E19"/>
    <w:rsid w:val="00FA65B1"/>
    <w:rsid w:val="00FB2219"/>
    <w:rsid w:val="00FB4913"/>
    <w:rsid w:val="00FC0F80"/>
    <w:rsid w:val="00FE01A0"/>
    <w:rsid w:val="00FF44B9"/>
    <w:rsid w:val="00FF4557"/>
    <w:rsid w:val="00FF71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F750"/>
  <w15:docId w15:val="{08E5E9C9-0603-45EF-A9D2-F1B34BDA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76B"/>
    <w:pPr>
      <w:spacing w:after="0" w:line="240" w:lineRule="auto"/>
    </w:pPr>
  </w:style>
  <w:style w:type="table" w:styleId="TableGrid">
    <w:name w:val="Table Grid"/>
    <w:basedOn w:val="TableNormal"/>
    <w:uiPriority w:val="59"/>
    <w:rsid w:val="0005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CD2"/>
    <w:rPr>
      <w:color w:val="0563C1" w:themeColor="hyperlink"/>
      <w:u w:val="single"/>
    </w:rPr>
  </w:style>
  <w:style w:type="character" w:customStyle="1" w:styleId="UnresolvedMention1">
    <w:name w:val="Unresolved Mention1"/>
    <w:basedOn w:val="DefaultParagraphFont"/>
    <w:uiPriority w:val="99"/>
    <w:semiHidden/>
    <w:unhideWhenUsed/>
    <w:rsid w:val="00DB4CD2"/>
    <w:rPr>
      <w:color w:val="605E5C"/>
      <w:shd w:val="clear" w:color="auto" w:fill="E1DFDD"/>
    </w:rPr>
  </w:style>
  <w:style w:type="paragraph" w:styleId="BalloonText">
    <w:name w:val="Balloon Text"/>
    <w:basedOn w:val="Normal"/>
    <w:link w:val="BalloonTextChar"/>
    <w:uiPriority w:val="99"/>
    <w:semiHidden/>
    <w:unhideWhenUsed/>
    <w:rsid w:val="0010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ADE"/>
    <w:rPr>
      <w:rFonts w:ascii="Tahoma" w:hAnsi="Tahoma" w:cs="Tahoma"/>
      <w:sz w:val="16"/>
      <w:szCs w:val="16"/>
    </w:rPr>
  </w:style>
  <w:style w:type="character" w:customStyle="1" w:styleId="UnresolvedMention2">
    <w:name w:val="Unresolved Mention2"/>
    <w:basedOn w:val="DefaultParagraphFont"/>
    <w:uiPriority w:val="99"/>
    <w:semiHidden/>
    <w:unhideWhenUsed/>
    <w:rsid w:val="0005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1893">
      <w:bodyDiv w:val="1"/>
      <w:marLeft w:val="0"/>
      <w:marRight w:val="0"/>
      <w:marTop w:val="0"/>
      <w:marBottom w:val="0"/>
      <w:divBdr>
        <w:top w:val="none" w:sz="0" w:space="0" w:color="auto"/>
        <w:left w:val="none" w:sz="0" w:space="0" w:color="auto"/>
        <w:bottom w:val="none" w:sz="0" w:space="0" w:color="auto"/>
        <w:right w:val="none" w:sz="0" w:space="0" w:color="auto"/>
      </w:divBdr>
    </w:div>
    <w:div w:id="279799970">
      <w:bodyDiv w:val="1"/>
      <w:marLeft w:val="0"/>
      <w:marRight w:val="0"/>
      <w:marTop w:val="0"/>
      <w:marBottom w:val="0"/>
      <w:divBdr>
        <w:top w:val="none" w:sz="0" w:space="0" w:color="auto"/>
        <w:left w:val="none" w:sz="0" w:space="0" w:color="auto"/>
        <w:bottom w:val="none" w:sz="0" w:space="0" w:color="auto"/>
        <w:right w:val="none" w:sz="0" w:space="0" w:color="auto"/>
      </w:divBdr>
    </w:div>
    <w:div w:id="289945149">
      <w:bodyDiv w:val="1"/>
      <w:marLeft w:val="0"/>
      <w:marRight w:val="0"/>
      <w:marTop w:val="0"/>
      <w:marBottom w:val="0"/>
      <w:divBdr>
        <w:top w:val="none" w:sz="0" w:space="0" w:color="auto"/>
        <w:left w:val="none" w:sz="0" w:space="0" w:color="auto"/>
        <w:bottom w:val="none" w:sz="0" w:space="0" w:color="auto"/>
        <w:right w:val="none" w:sz="0" w:space="0" w:color="auto"/>
      </w:divBdr>
    </w:div>
    <w:div w:id="506794574">
      <w:bodyDiv w:val="1"/>
      <w:marLeft w:val="0"/>
      <w:marRight w:val="0"/>
      <w:marTop w:val="0"/>
      <w:marBottom w:val="0"/>
      <w:divBdr>
        <w:top w:val="none" w:sz="0" w:space="0" w:color="auto"/>
        <w:left w:val="none" w:sz="0" w:space="0" w:color="auto"/>
        <w:bottom w:val="none" w:sz="0" w:space="0" w:color="auto"/>
        <w:right w:val="none" w:sz="0" w:space="0" w:color="auto"/>
      </w:divBdr>
    </w:div>
    <w:div w:id="680350566">
      <w:bodyDiv w:val="1"/>
      <w:marLeft w:val="0"/>
      <w:marRight w:val="0"/>
      <w:marTop w:val="0"/>
      <w:marBottom w:val="0"/>
      <w:divBdr>
        <w:top w:val="none" w:sz="0" w:space="0" w:color="auto"/>
        <w:left w:val="none" w:sz="0" w:space="0" w:color="auto"/>
        <w:bottom w:val="none" w:sz="0" w:space="0" w:color="auto"/>
        <w:right w:val="none" w:sz="0" w:space="0" w:color="auto"/>
      </w:divBdr>
    </w:div>
    <w:div w:id="856120717">
      <w:bodyDiv w:val="1"/>
      <w:marLeft w:val="0"/>
      <w:marRight w:val="0"/>
      <w:marTop w:val="0"/>
      <w:marBottom w:val="0"/>
      <w:divBdr>
        <w:top w:val="none" w:sz="0" w:space="0" w:color="auto"/>
        <w:left w:val="none" w:sz="0" w:space="0" w:color="auto"/>
        <w:bottom w:val="none" w:sz="0" w:space="0" w:color="auto"/>
        <w:right w:val="none" w:sz="0" w:space="0" w:color="auto"/>
      </w:divBdr>
    </w:div>
    <w:div w:id="946892412">
      <w:bodyDiv w:val="1"/>
      <w:marLeft w:val="0"/>
      <w:marRight w:val="0"/>
      <w:marTop w:val="0"/>
      <w:marBottom w:val="0"/>
      <w:divBdr>
        <w:top w:val="none" w:sz="0" w:space="0" w:color="auto"/>
        <w:left w:val="none" w:sz="0" w:space="0" w:color="auto"/>
        <w:bottom w:val="none" w:sz="0" w:space="0" w:color="auto"/>
        <w:right w:val="none" w:sz="0" w:space="0" w:color="auto"/>
      </w:divBdr>
    </w:div>
    <w:div w:id="1077089457">
      <w:bodyDiv w:val="1"/>
      <w:marLeft w:val="0"/>
      <w:marRight w:val="0"/>
      <w:marTop w:val="0"/>
      <w:marBottom w:val="0"/>
      <w:divBdr>
        <w:top w:val="none" w:sz="0" w:space="0" w:color="auto"/>
        <w:left w:val="none" w:sz="0" w:space="0" w:color="auto"/>
        <w:bottom w:val="none" w:sz="0" w:space="0" w:color="auto"/>
        <w:right w:val="none" w:sz="0" w:space="0" w:color="auto"/>
      </w:divBdr>
    </w:div>
    <w:div w:id="1295869516">
      <w:bodyDiv w:val="1"/>
      <w:marLeft w:val="0"/>
      <w:marRight w:val="0"/>
      <w:marTop w:val="0"/>
      <w:marBottom w:val="0"/>
      <w:divBdr>
        <w:top w:val="none" w:sz="0" w:space="0" w:color="auto"/>
        <w:left w:val="none" w:sz="0" w:space="0" w:color="auto"/>
        <w:bottom w:val="none" w:sz="0" w:space="0" w:color="auto"/>
        <w:right w:val="none" w:sz="0" w:space="0" w:color="auto"/>
      </w:divBdr>
    </w:div>
    <w:div w:id="1320572557">
      <w:bodyDiv w:val="1"/>
      <w:marLeft w:val="0"/>
      <w:marRight w:val="0"/>
      <w:marTop w:val="0"/>
      <w:marBottom w:val="0"/>
      <w:divBdr>
        <w:top w:val="none" w:sz="0" w:space="0" w:color="auto"/>
        <w:left w:val="none" w:sz="0" w:space="0" w:color="auto"/>
        <w:bottom w:val="none" w:sz="0" w:space="0" w:color="auto"/>
        <w:right w:val="none" w:sz="0" w:space="0" w:color="auto"/>
      </w:divBdr>
    </w:div>
    <w:div w:id="1419785631">
      <w:bodyDiv w:val="1"/>
      <w:marLeft w:val="0"/>
      <w:marRight w:val="0"/>
      <w:marTop w:val="0"/>
      <w:marBottom w:val="0"/>
      <w:divBdr>
        <w:top w:val="none" w:sz="0" w:space="0" w:color="auto"/>
        <w:left w:val="none" w:sz="0" w:space="0" w:color="auto"/>
        <w:bottom w:val="none" w:sz="0" w:space="0" w:color="auto"/>
        <w:right w:val="none" w:sz="0" w:space="0" w:color="auto"/>
      </w:divBdr>
    </w:div>
    <w:div w:id="1555579968">
      <w:bodyDiv w:val="1"/>
      <w:marLeft w:val="0"/>
      <w:marRight w:val="0"/>
      <w:marTop w:val="0"/>
      <w:marBottom w:val="0"/>
      <w:divBdr>
        <w:top w:val="none" w:sz="0" w:space="0" w:color="auto"/>
        <w:left w:val="none" w:sz="0" w:space="0" w:color="auto"/>
        <w:bottom w:val="none" w:sz="0" w:space="0" w:color="auto"/>
        <w:right w:val="none" w:sz="0" w:space="0" w:color="auto"/>
      </w:divBdr>
    </w:div>
    <w:div w:id="18561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leicesterfrenchcircl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cfrenchpresident@gmail.com"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4EEF252C74746A389EF788C5A74EA" ma:contentTypeVersion="8" ma:contentTypeDescription="Create a new document." ma:contentTypeScope="" ma:versionID="0432dce0cbd6d524dff1b25caf045a42">
  <xsd:schema xmlns:xsd="http://www.w3.org/2001/XMLSchema" xmlns:xs="http://www.w3.org/2001/XMLSchema" xmlns:p="http://schemas.microsoft.com/office/2006/metadata/properties" xmlns:ns2="2bc5a161-edbd-4e5b-82ec-50c066666edd" targetNamespace="http://schemas.microsoft.com/office/2006/metadata/properties" ma:root="true" ma:fieldsID="aab0f8a298590b608297156defb7f8f4" ns2:_="">
    <xsd:import namespace="2bc5a161-edbd-4e5b-82ec-50c066666e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a161-edbd-4e5b-82ec-50c066666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F750-CC25-4925-A9DF-B8FBA038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a161-edbd-4e5b-82ec-50c066666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D6EA9-35BB-48BC-A8DB-C2BA82509C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6E792-60CF-4F42-8ED2-3C440C7A4C64}">
  <ds:schemaRefs>
    <ds:schemaRef ds:uri="http://schemas.microsoft.com/sharepoint/v3/contenttype/forms"/>
  </ds:schemaRefs>
</ds:datastoreItem>
</file>

<file path=customXml/itemProps4.xml><?xml version="1.0" encoding="utf-8"?>
<ds:datastoreItem xmlns:ds="http://schemas.openxmlformats.org/officeDocument/2006/customXml" ds:itemID="{F4A1BD61-432E-4DC5-9913-5A87265E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Terry</dc:creator>
  <cp:lastModifiedBy>rob ellwood</cp:lastModifiedBy>
  <cp:revision>2</cp:revision>
  <cp:lastPrinted>2019-09-01T15:15:00Z</cp:lastPrinted>
  <dcterms:created xsi:type="dcterms:W3CDTF">2021-07-25T09:09:00Z</dcterms:created>
  <dcterms:modified xsi:type="dcterms:W3CDTF">2021-07-25T09:09:00Z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0x0101001254EEF252C74746A389EF788C5A74EA</vt:lpwstr>
  </property>
</Properties>
</file>